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Pr="00082130" w:rsidRDefault="0053705E" w:rsidP="0053705E">
      <w:pPr>
        <w:pStyle w:val="Textbody"/>
        <w:spacing w:line="320" w:lineRule="exact"/>
        <w:rPr>
          <w:b/>
          <w:sz w:val="32"/>
          <w:szCs w:val="32"/>
        </w:rPr>
      </w:pPr>
      <w:r w:rsidRPr="00082130">
        <w:rPr>
          <w:b/>
          <w:sz w:val="32"/>
          <w:szCs w:val="32"/>
        </w:rPr>
        <w:t>Allegato 1</w:t>
      </w:r>
    </w:p>
    <w:p w:rsidR="00475096" w:rsidRDefault="00475096">
      <w:pPr>
        <w:pStyle w:val="Corpodeltesto2"/>
        <w:tabs>
          <w:tab w:val="left" w:pos="-1800"/>
          <w:tab w:val="left" w:pos="1080"/>
          <w:tab w:val="left" w:pos="1800"/>
          <w:tab w:val="left" w:pos="6300"/>
        </w:tabs>
        <w:ind w:left="0"/>
        <w:rPr>
          <w:rFonts w:ascii="Calibri" w:hAnsi="Calibri" w:cs="Verdana"/>
          <w:b/>
          <w:bCs/>
          <w:sz w:val="20"/>
          <w:szCs w:val="20"/>
        </w:rPr>
      </w:pPr>
    </w:p>
    <w:p w:rsidR="0083313C" w:rsidRDefault="0083313C" w:rsidP="0083313C">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77184"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3B2B63" w:rsidRDefault="003B2B63" w:rsidP="003B2B63">
      <w:pPr>
        <w:pStyle w:val="Titolo"/>
        <w:spacing w:after="120"/>
        <w:ind w:left="0" w:right="-16" w:firstLine="0"/>
        <w:jc w:val="center"/>
        <w:rPr>
          <w:rFonts w:eastAsiaTheme="minorHAnsi"/>
          <w:bCs w:val="0"/>
          <w:i/>
          <w:noProof/>
          <w:lang w:eastAsia="it-IT"/>
        </w:rPr>
      </w:pPr>
      <w:r>
        <w:rPr>
          <w:rFonts w:eastAsiaTheme="minorHAnsi"/>
          <w:bCs w:val="0"/>
          <w:i/>
          <w:noProof/>
          <w:lang w:eastAsia="it-IT"/>
        </w:rPr>
        <w:t>SERVIZIO STAFF APPALTI E CONTRATTI –</w:t>
      </w:r>
    </w:p>
    <w:p w:rsidR="003B2B63" w:rsidRDefault="003B2B63" w:rsidP="003B2B63">
      <w:pPr>
        <w:pStyle w:val="Titolo"/>
        <w:spacing w:after="240"/>
        <w:ind w:left="0" w:right="-17" w:firstLine="0"/>
        <w:rPr>
          <w:rFonts w:eastAsiaTheme="minorHAnsi"/>
          <w:bCs w:val="0"/>
          <w:i/>
          <w:noProof/>
          <w:lang w:eastAsia="it-IT"/>
        </w:rPr>
      </w:pPr>
      <w:r>
        <w:rPr>
          <w:rFonts w:eastAsiaTheme="minorHAnsi"/>
          <w:bCs w:val="0"/>
          <w:i/>
          <w:noProof/>
          <w:lang w:eastAsia="it-IT"/>
        </w:rPr>
        <w:t xml:space="preserve">                ASSISTENZA AMMINISTRATIVA EELL – SUA</w:t>
      </w:r>
    </w:p>
    <w:p w:rsidR="0083313C" w:rsidRDefault="0083313C" w:rsidP="0083313C">
      <w:pPr>
        <w:autoSpaceDE w:val="0"/>
        <w:adjustRightInd w:val="0"/>
        <w:spacing w:line="360" w:lineRule="auto"/>
        <w:rPr>
          <w:rFonts w:ascii="Times New Roman" w:hAnsi="Times New Roman" w:cs="Times New Roman"/>
          <w:b/>
          <w:sz w:val="28"/>
          <w:szCs w:val="28"/>
        </w:rPr>
      </w:pPr>
    </w:p>
    <w:p w:rsidR="0083313C" w:rsidRDefault="0083313C" w:rsidP="0083313C">
      <w:pPr>
        <w:autoSpaceDE w:val="0"/>
        <w:adjustRightInd w:val="0"/>
        <w:spacing w:line="360" w:lineRule="auto"/>
        <w:jc w:val="center"/>
        <w:rPr>
          <w:rFonts w:ascii="Times New Roman" w:hAnsi="Times New Roman" w:cs="Times New Roman"/>
          <w:b/>
          <w:sz w:val="28"/>
          <w:szCs w:val="28"/>
        </w:rPr>
      </w:pPr>
    </w:p>
    <w:p w:rsidR="0083313C" w:rsidRDefault="0083313C" w:rsidP="0083313C">
      <w:pPr>
        <w:autoSpaceDE w:val="0"/>
        <w:adjustRightInd w:val="0"/>
        <w:spacing w:line="360" w:lineRule="auto"/>
        <w:jc w:val="center"/>
        <w:rPr>
          <w:rFonts w:ascii="Times New Roman" w:hAnsi="Times New Roman" w:cs="Times New Roman"/>
          <w:b/>
          <w:sz w:val="28"/>
          <w:szCs w:val="28"/>
        </w:rPr>
      </w:pPr>
      <w:r w:rsidRPr="00F76F20">
        <w:rPr>
          <w:rFonts w:ascii="Times New Roman" w:hAnsi="Times New Roman" w:cs="Times New Roman"/>
          <w:b/>
          <w:sz w:val="28"/>
          <w:szCs w:val="28"/>
        </w:rPr>
        <w:t xml:space="preserve">PROCEDURA APERTA </w:t>
      </w:r>
    </w:p>
    <w:p w:rsidR="003B2B63" w:rsidRPr="00204DF2" w:rsidRDefault="003B2B63" w:rsidP="003B2B63">
      <w:pPr>
        <w:spacing w:line="100" w:lineRule="atLeast"/>
        <w:jc w:val="both"/>
        <w:rPr>
          <w:rFonts w:ascii="Times New Roman" w:hAnsi="Times New Roman" w:cs="Times New Roman"/>
          <w:sz w:val="28"/>
          <w:szCs w:val="28"/>
        </w:rPr>
      </w:pPr>
      <w:bookmarkStart w:id="0" w:name="_Toc103674150"/>
      <w:r w:rsidRPr="00204DF2">
        <w:rPr>
          <w:rFonts w:ascii="Times New Roman" w:hAnsi="Times New Roman" w:cs="Times New Roman"/>
          <w:sz w:val="28"/>
          <w:szCs w:val="28"/>
        </w:rPr>
        <w:t xml:space="preserve">APPALTO INTEGRATO PER AFFIDAMENTO DELLA PROGETTAZIONE ESECUTIVA ED ESECUZIONE DEI LAVORI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“REALIZZAZIONE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UN NUOVO CENTRO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RACCOLTA COMUNALE (CCR)” SULLA BASE DEL PROGETTO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FATTIBILITÀ TECNICA ED ECONOMICA, (FINANZIAMENTO NELL'AMBITO DEL PNRR MIS.2, componente 1 investimento 1.1., finanziato dall'U.E. NEXT GENERATION </w:t>
      </w:r>
      <w:proofErr w:type="spellStart"/>
      <w:r w:rsidRPr="00204DF2">
        <w:rPr>
          <w:rFonts w:ascii="Times New Roman" w:hAnsi="Times New Roman" w:cs="Times New Roman"/>
          <w:sz w:val="28"/>
          <w:szCs w:val="28"/>
        </w:rPr>
        <w:t>E.U.</w:t>
      </w:r>
      <w:proofErr w:type="spellEnd"/>
      <w:r w:rsidRPr="00204DF2">
        <w:rPr>
          <w:rFonts w:ascii="Times New Roman" w:hAnsi="Times New Roman" w:cs="Times New Roman"/>
          <w:sz w:val="28"/>
          <w:szCs w:val="28"/>
        </w:rPr>
        <w:t xml:space="preserve"> REALIZZAZIONE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NUOVI IMPIANTI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GESTIONE RIFIUTI E AMMODERNAMENTO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IMPIANTI ESISTENTI, PER UN IMPORTO COMPLESSIVO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€ 614.864,60).</w:t>
      </w:r>
    </w:p>
    <w:bookmarkEnd w:id="0"/>
    <w:p w:rsidR="003B2B63" w:rsidRPr="00204DF2" w:rsidRDefault="003B2B63" w:rsidP="003B2B63">
      <w:pPr>
        <w:autoSpaceDE w:val="0"/>
        <w:adjustRightInd w:val="0"/>
        <w:spacing w:line="360" w:lineRule="auto"/>
        <w:jc w:val="both"/>
        <w:rPr>
          <w:rFonts w:ascii="Times New Roman" w:hAnsi="Times New Roman" w:cs="Times New Roman"/>
          <w:b/>
          <w:bCs/>
          <w:sz w:val="28"/>
          <w:szCs w:val="28"/>
        </w:rPr>
      </w:pPr>
      <w:r w:rsidRPr="00204DF2">
        <w:rPr>
          <w:rFonts w:ascii="Times New Roman" w:hAnsi="Times New Roman" w:cs="Times New Roman"/>
          <w:b/>
          <w:bCs/>
          <w:sz w:val="28"/>
          <w:szCs w:val="28"/>
        </w:rPr>
        <w:t>CUP : H41B22001820006</w:t>
      </w:r>
    </w:p>
    <w:p w:rsidR="003B2B63" w:rsidRPr="00204DF2" w:rsidRDefault="003B2B63" w:rsidP="003B2B63">
      <w:pPr>
        <w:autoSpaceDE w:val="0"/>
        <w:adjustRightInd w:val="0"/>
        <w:spacing w:line="360" w:lineRule="auto"/>
        <w:jc w:val="both"/>
        <w:rPr>
          <w:rFonts w:ascii="Times New Roman" w:hAnsi="Times New Roman" w:cs="Times New Roman"/>
          <w:b/>
          <w:bCs/>
          <w:sz w:val="28"/>
          <w:szCs w:val="28"/>
        </w:rPr>
      </w:pPr>
      <w:r w:rsidRPr="00204DF2">
        <w:rPr>
          <w:rFonts w:ascii="Times New Roman" w:hAnsi="Times New Roman" w:cs="Times New Roman"/>
          <w:b/>
          <w:bCs/>
          <w:sz w:val="28"/>
          <w:szCs w:val="28"/>
        </w:rPr>
        <w:t xml:space="preserve">CIG : A030ED86BB    </w:t>
      </w:r>
    </w:p>
    <w:p w:rsidR="003B2B63" w:rsidRPr="00F76F20" w:rsidRDefault="003B2B63" w:rsidP="0083313C">
      <w:pPr>
        <w:autoSpaceDE w:val="0"/>
        <w:adjustRightInd w:val="0"/>
        <w:spacing w:line="360" w:lineRule="auto"/>
        <w:jc w:val="center"/>
        <w:rPr>
          <w:rFonts w:ascii="Times New Roman" w:hAnsi="Times New Roman" w:cs="Times New Roman"/>
          <w:b/>
          <w:sz w:val="28"/>
          <w:szCs w:val="28"/>
        </w:rPr>
      </w:pPr>
    </w:p>
    <w:p w:rsidR="0083313C" w:rsidRPr="00066B4C" w:rsidRDefault="009916C9" w:rsidP="0083313C">
      <w:pPr>
        <w:autoSpaceDE w:val="0"/>
        <w:adjustRightInd w:val="0"/>
        <w:spacing w:line="360" w:lineRule="auto"/>
        <w:jc w:val="right"/>
        <w:rPr>
          <w:rFonts w:ascii="Times New Roman" w:hAnsi="Times New Roman" w:cs="Times New Roman"/>
          <w:b/>
          <w:sz w:val="22"/>
          <w:szCs w:val="22"/>
        </w:rPr>
      </w:pPr>
      <w:r w:rsidRPr="009916C9">
        <w:rPr>
          <w:rFonts w:ascii="Times New Roman" w:hAnsi="Times New Roman" w:cs="Times New Roman"/>
          <w:b/>
          <w:bCs/>
          <w:noProof/>
          <w:sz w:val="22"/>
          <w:szCs w:val="22"/>
          <w:lang w:eastAsia="en-US"/>
        </w:rPr>
        <w:pict>
          <v:line id="Connettore diritto 124" o:spid="_x0000_s1067" style="position:absolute;left:0;text-align:left;flip:y;z-index:251676160;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83313C" w:rsidRPr="00066B4C">
        <w:rPr>
          <w:rFonts w:ascii="Times New Roman" w:hAnsi="Times New Roman" w:cs="Times New Roman"/>
          <w:b/>
          <w:noProof/>
          <w:sz w:val="22"/>
          <w:szCs w:val="22"/>
          <w:lang w:eastAsia="it-IT" w:bidi="ar-SA"/>
        </w:rPr>
        <w:drawing>
          <wp:inline distT="0" distB="0" distL="0" distR="0">
            <wp:extent cx="2371751" cy="627808"/>
            <wp:effectExtent l="19050" t="0" r="9499" b="0"/>
            <wp:docPr id="7"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9"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2B1E53" w:rsidRPr="00066B4C" w:rsidRDefault="004A217C" w:rsidP="007D214F">
      <w:pPr>
        <w:pStyle w:val="Footer"/>
        <w:tabs>
          <w:tab w:val="clear" w:pos="4819"/>
          <w:tab w:val="clear" w:pos="9638"/>
          <w:tab w:val="left" w:pos="141"/>
        </w:tabs>
        <w:spacing w:line="360" w:lineRule="auto"/>
        <w:jc w:val="both"/>
        <w:rPr>
          <w:sz w:val="22"/>
          <w:szCs w:val="22"/>
        </w:rPr>
      </w:pPr>
      <w:r>
        <w:rPr>
          <w:sz w:val="22"/>
          <w:szCs w:val="22"/>
        </w:rPr>
        <w:t xml:space="preserve">Il </w:t>
      </w:r>
      <w:r w:rsidR="00711212" w:rsidRPr="00066B4C">
        <w:rPr>
          <w:sz w:val="22"/>
          <w:szCs w:val="22"/>
        </w:rPr>
        <w:t xml:space="preserve">sottoscritto </w:t>
      </w:r>
      <w:proofErr w:type="spellStart"/>
      <w:r w:rsidR="00711212" w:rsidRPr="00066B4C">
        <w:rPr>
          <w:sz w:val="22"/>
          <w:szCs w:val="22"/>
        </w:rPr>
        <w:t>…………………………………</w:t>
      </w:r>
      <w:r>
        <w:rPr>
          <w:sz w:val="22"/>
          <w:szCs w:val="22"/>
        </w:rPr>
        <w:t>……………………………………………….….………</w:t>
      </w:r>
      <w:proofErr w:type="spellEnd"/>
      <w:r>
        <w:rPr>
          <w:sz w:val="22"/>
          <w:szCs w:val="22"/>
        </w:rPr>
        <w:t>..</w:t>
      </w:r>
      <w:proofErr w:type="spellStart"/>
      <w:r>
        <w:rPr>
          <w:sz w:val="22"/>
          <w:szCs w:val="22"/>
        </w:rPr>
        <w:t>……</w:t>
      </w:r>
      <w:proofErr w:type="spellEnd"/>
    </w:p>
    <w:p w:rsidR="002B1E53" w:rsidRPr="00066B4C" w:rsidRDefault="00711212" w:rsidP="007D214F">
      <w:pPr>
        <w:pStyle w:val="Standard"/>
        <w:tabs>
          <w:tab w:val="left" w:pos="141"/>
        </w:tabs>
        <w:spacing w:line="360" w:lineRule="auto"/>
        <w:jc w:val="both"/>
        <w:rPr>
          <w:sz w:val="22"/>
          <w:szCs w:val="22"/>
        </w:rPr>
      </w:pPr>
      <w:r w:rsidRPr="00066B4C">
        <w:rPr>
          <w:sz w:val="22"/>
          <w:szCs w:val="22"/>
        </w:rPr>
        <w:t xml:space="preserve">nato a </w:t>
      </w:r>
      <w:proofErr w:type="spellStart"/>
      <w:r w:rsidRPr="00066B4C">
        <w:rPr>
          <w:sz w:val="22"/>
          <w:szCs w:val="22"/>
        </w:rPr>
        <w:t>………………………</w:t>
      </w:r>
      <w:proofErr w:type="spellEnd"/>
      <w:r w:rsidRPr="00066B4C">
        <w:rPr>
          <w:sz w:val="22"/>
          <w:szCs w:val="22"/>
        </w:rPr>
        <w:t>......... il ........</w:t>
      </w:r>
      <w:proofErr w:type="spellStart"/>
      <w:r w:rsidRPr="00066B4C">
        <w:rPr>
          <w:sz w:val="22"/>
          <w:szCs w:val="22"/>
        </w:rPr>
        <w:t>……</w:t>
      </w:r>
      <w:proofErr w:type="spellEnd"/>
      <w:r w:rsidRPr="00066B4C">
        <w:rPr>
          <w:sz w:val="22"/>
          <w:szCs w:val="22"/>
        </w:rPr>
        <w:t>... nella qualità di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C.F………………………………</w:t>
      </w:r>
      <w:proofErr w:type="spellEnd"/>
      <w:r w:rsidR="007D214F" w:rsidRPr="00066B4C">
        <w:rPr>
          <w:sz w:val="22"/>
          <w:szCs w:val="22"/>
        </w:rPr>
        <w:t xml:space="preserve"> </w:t>
      </w:r>
      <w:r w:rsidRPr="00066B4C">
        <w:rPr>
          <w:sz w:val="22"/>
          <w:szCs w:val="22"/>
        </w:rPr>
        <w:t xml:space="preserve">in qualità di legale rappresentante della Società: </w:t>
      </w:r>
      <w:proofErr w:type="spellStart"/>
      <w:r w:rsidRPr="00066B4C">
        <w:rPr>
          <w:sz w:val="22"/>
          <w:szCs w:val="22"/>
        </w:rPr>
        <w:t>……………………………………………….………………</w:t>
      </w:r>
      <w:proofErr w:type="spellEnd"/>
      <w:r w:rsidRPr="00066B4C">
        <w:rPr>
          <w:sz w:val="22"/>
          <w:szCs w:val="22"/>
        </w:rPr>
        <w:t>..…..............................................</w:t>
      </w:r>
    </w:p>
    <w:p w:rsidR="002B1E53" w:rsidRPr="00066B4C" w:rsidRDefault="00711212" w:rsidP="007D214F">
      <w:pPr>
        <w:pStyle w:val="Standard"/>
        <w:tabs>
          <w:tab w:val="left" w:pos="141"/>
        </w:tabs>
        <w:spacing w:line="360" w:lineRule="auto"/>
        <w:jc w:val="both"/>
        <w:rPr>
          <w:sz w:val="22"/>
          <w:szCs w:val="22"/>
        </w:rPr>
      </w:pPr>
      <w:r w:rsidRPr="00066B4C">
        <w:rPr>
          <w:sz w:val="22"/>
          <w:szCs w:val="22"/>
        </w:rPr>
        <w:t>codice fiscale ....................</w:t>
      </w:r>
      <w:proofErr w:type="spellStart"/>
      <w:r w:rsidRPr="00066B4C">
        <w:rPr>
          <w:sz w:val="22"/>
          <w:szCs w:val="22"/>
        </w:rPr>
        <w:t>………</w:t>
      </w:r>
      <w:proofErr w:type="spellEnd"/>
      <w:r w:rsidRPr="00066B4C">
        <w:rPr>
          <w:sz w:val="22"/>
          <w:szCs w:val="22"/>
        </w:rPr>
        <w:t>..</w:t>
      </w:r>
      <w:proofErr w:type="spellStart"/>
      <w:r w:rsidRPr="00066B4C">
        <w:rPr>
          <w:sz w:val="22"/>
          <w:szCs w:val="22"/>
        </w:rPr>
        <w:t>……</w:t>
      </w:r>
      <w:proofErr w:type="spellEnd"/>
      <w:r w:rsidRPr="00066B4C">
        <w:rPr>
          <w:sz w:val="22"/>
          <w:szCs w:val="22"/>
        </w:rPr>
        <w:t>.............., partita I.V.A.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tel</w:t>
      </w:r>
      <w:proofErr w:type="spellEnd"/>
      <w:r w:rsidR="007D214F" w:rsidRPr="00066B4C">
        <w:rPr>
          <w:sz w:val="22"/>
          <w:szCs w:val="22"/>
        </w:rPr>
        <w:t xml:space="preserve"> </w:t>
      </w:r>
      <w:proofErr w:type="spellStart"/>
      <w:r w:rsidRPr="00066B4C">
        <w:rPr>
          <w:sz w:val="22"/>
          <w:szCs w:val="22"/>
        </w:rPr>
        <w:t>……………………………………………………………………</w:t>
      </w:r>
      <w:proofErr w:type="spellEnd"/>
      <w:r w:rsidRPr="00066B4C">
        <w:rPr>
          <w:sz w:val="22"/>
          <w:szCs w:val="22"/>
        </w:rPr>
        <w:t>.. mail:</w:t>
      </w:r>
      <w:proofErr w:type="spellStart"/>
      <w:r w:rsidRPr="00066B4C">
        <w:rPr>
          <w:sz w:val="22"/>
          <w:szCs w:val="22"/>
        </w:rPr>
        <w:t>…………………</w:t>
      </w:r>
      <w:r w:rsidR="007D214F" w:rsidRPr="00066B4C">
        <w:rPr>
          <w:sz w:val="22"/>
          <w:szCs w:val="22"/>
        </w:rPr>
        <w:t>……………………………………….</w:t>
      </w:r>
      <w:r w:rsidRPr="00066B4C">
        <w:rPr>
          <w:sz w:val="22"/>
          <w:szCs w:val="22"/>
        </w:rPr>
        <w:t>…………………………</w:t>
      </w:r>
      <w:proofErr w:type="spellEnd"/>
      <w:r w:rsidRPr="00066B4C">
        <w:rPr>
          <w:sz w:val="22"/>
          <w:szCs w:val="22"/>
        </w:rPr>
        <w:t xml:space="preserve"> PEC:</w:t>
      </w:r>
      <w:proofErr w:type="spellStart"/>
      <w:r w:rsidRPr="00066B4C">
        <w:rPr>
          <w:sz w:val="22"/>
          <w:szCs w:val="22"/>
        </w:rPr>
        <w:t>…………………………………………………</w:t>
      </w:r>
      <w:proofErr w:type="spellEnd"/>
      <w:r w:rsidRPr="00066B4C">
        <w:rPr>
          <w:sz w:val="22"/>
          <w:szCs w:val="22"/>
        </w:rPr>
        <w:t>.</w:t>
      </w:r>
    </w:p>
    <w:p w:rsidR="002B1E53" w:rsidRPr="00066B4C" w:rsidRDefault="00711212">
      <w:pPr>
        <w:pStyle w:val="Heading4"/>
        <w:spacing w:line="320" w:lineRule="exact"/>
        <w:jc w:val="center"/>
        <w:rPr>
          <w:sz w:val="22"/>
          <w:szCs w:val="22"/>
        </w:rPr>
      </w:pPr>
      <w:r w:rsidRPr="00066B4C">
        <w:rPr>
          <w:sz w:val="22"/>
          <w:szCs w:val="22"/>
        </w:rPr>
        <w:t>CHIEDE</w:t>
      </w:r>
    </w:p>
    <w:p w:rsidR="002B1E53" w:rsidRPr="00066B4C" w:rsidRDefault="002B1E53">
      <w:pPr>
        <w:pStyle w:val="Standard"/>
        <w:spacing w:line="320" w:lineRule="exact"/>
        <w:jc w:val="center"/>
        <w:rPr>
          <w:b/>
          <w:bCs/>
          <w:sz w:val="22"/>
          <w:szCs w:val="22"/>
        </w:rPr>
      </w:pPr>
    </w:p>
    <w:p w:rsidR="002B1E53" w:rsidRPr="00066B4C" w:rsidRDefault="00711212">
      <w:pPr>
        <w:pStyle w:val="Corpodeltesto2"/>
        <w:ind w:left="0"/>
        <w:rPr>
          <w:i w:val="0"/>
          <w:sz w:val="22"/>
          <w:szCs w:val="22"/>
        </w:rPr>
      </w:pPr>
      <w:r w:rsidRPr="00066B4C">
        <w:rPr>
          <w:i w:val="0"/>
          <w:sz w:val="22"/>
          <w:szCs w:val="22"/>
        </w:rPr>
        <w:t>Di partecipare alla gara in epigrafe (barrare la casella che interessa):</w:t>
      </w:r>
    </w:p>
    <w:p w:rsidR="002B1E53" w:rsidRPr="00066B4C" w:rsidRDefault="002B1E53">
      <w:pPr>
        <w:pStyle w:val="Corpodeltesto2"/>
        <w:rPr>
          <w:sz w:val="22"/>
          <w:szCs w:val="22"/>
        </w:rPr>
      </w:pPr>
    </w:p>
    <w:p w:rsidR="002B1E53" w:rsidRPr="00066B4C" w:rsidRDefault="009916C9">
      <w:pPr>
        <w:pStyle w:val="Standard"/>
        <w:spacing w:line="320" w:lineRule="exact"/>
        <w:ind w:firstLine="540"/>
        <w:jc w:val="both"/>
        <w:rPr>
          <w:b/>
          <w:bCs/>
          <w:sz w:val="22"/>
          <w:szCs w:val="22"/>
        </w:rPr>
      </w:pPr>
      <w:r>
        <w:rPr>
          <w:b/>
          <w:bCs/>
          <w:sz w:val="22"/>
          <w:szCs w:val="22"/>
        </w:rPr>
        <w:pict>
          <v:shape id="_x0000_s1027" style="position:absolute;left:0;text-align:left;margin-left:0;margin-top:4.95pt;width:11.35pt;height:11.35pt;z-index:25164544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 impresa singola.</w:t>
      </w:r>
    </w:p>
    <w:p w:rsidR="002B1E53" w:rsidRPr="00066B4C" w:rsidRDefault="002B1E53">
      <w:pPr>
        <w:pStyle w:val="Corpodeltesto2"/>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Corpodeltesto2"/>
        <w:rPr>
          <w:b/>
          <w:bCs/>
          <w:i w:val="0"/>
          <w:iCs w:val="0"/>
          <w:sz w:val="22"/>
          <w:szCs w:val="22"/>
        </w:rPr>
      </w:pPr>
    </w:p>
    <w:p w:rsidR="007D214F" w:rsidRPr="00066B4C" w:rsidRDefault="009916C9">
      <w:pPr>
        <w:pStyle w:val="Standard"/>
        <w:spacing w:line="320" w:lineRule="exact"/>
        <w:ind w:left="567"/>
        <w:jc w:val="both"/>
        <w:rPr>
          <w:sz w:val="22"/>
          <w:szCs w:val="22"/>
        </w:rPr>
      </w:pPr>
      <w:r>
        <w:rPr>
          <w:sz w:val="22"/>
          <w:szCs w:val="22"/>
        </w:rPr>
        <w:pict>
          <v:shape id="_x0000_s1029" style="position:absolute;left:0;text-align:left;margin-left:0;margin-top:2.75pt;width:11.35pt;height:11.35pt;z-index:25164646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Pr>
          <w:sz w:val="22"/>
          <w:szCs w:val="22"/>
        </w:rPr>
        <w:pict>
          <v:shape id="_x0000_s1028" style="position:absolute;left:0;text-align:left;margin-left:16.35pt;margin-top:21.9pt;width:10.4pt;height:6pt;z-index:25165056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711212">
      <w:pPr>
        <w:pStyle w:val="Standard"/>
        <w:spacing w:line="320" w:lineRule="exact"/>
        <w:ind w:left="567"/>
        <w:jc w:val="both"/>
        <w:rPr>
          <w:sz w:val="22"/>
          <w:szCs w:val="22"/>
        </w:rPr>
      </w:pPr>
      <w:r w:rsidRPr="00066B4C">
        <w:rPr>
          <w:sz w:val="22"/>
          <w:szCs w:val="22"/>
        </w:rPr>
        <w:t xml:space="preserve"> orizzontale</w:t>
      </w:r>
    </w:p>
    <w:p w:rsidR="002B1E53" w:rsidRPr="00066B4C" w:rsidRDefault="009916C9">
      <w:pPr>
        <w:pStyle w:val="Standard"/>
        <w:spacing w:line="320" w:lineRule="exact"/>
        <w:ind w:left="567"/>
        <w:jc w:val="both"/>
        <w:rPr>
          <w:sz w:val="22"/>
          <w:szCs w:val="22"/>
        </w:rPr>
      </w:pPr>
      <w:r>
        <w:rPr>
          <w:noProof/>
          <w:sz w:val="22"/>
          <w:szCs w:val="22"/>
          <w:lang w:eastAsia="it-IT"/>
        </w:rPr>
        <w:pict>
          <v:shape id="_x0000_s1051" style="position:absolute;left:0;text-align:left;margin-left:16.25pt;margin-top:6.45pt;width:10.4pt;height:6pt;z-index:25166284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w:t>
      </w:r>
      <w:r w:rsidR="00711212" w:rsidRPr="00066B4C">
        <w:rPr>
          <w:sz w:val="22"/>
          <w:szCs w:val="22"/>
        </w:rPr>
        <w:t>verticale</w:t>
      </w:r>
    </w:p>
    <w:p w:rsidR="002B1E53" w:rsidRPr="00066B4C" w:rsidRDefault="009916C9">
      <w:pPr>
        <w:pStyle w:val="Standard"/>
        <w:spacing w:line="320" w:lineRule="exact"/>
        <w:ind w:left="567"/>
        <w:jc w:val="both"/>
        <w:rPr>
          <w:sz w:val="22"/>
          <w:szCs w:val="22"/>
        </w:rPr>
      </w:pPr>
      <w:r>
        <w:rPr>
          <w:sz w:val="22"/>
          <w:szCs w:val="22"/>
        </w:rPr>
        <w:pict>
          <v:shape id="_x0000_s1031" style="position:absolute;left:0;text-align:left;margin-left:16.35pt;margin-top:5.95pt;width:10.4pt;height:6pt;z-index:2516515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b/>
          <w:bCs/>
          <w:sz w:val="22"/>
          <w:szCs w:val="22"/>
        </w:rPr>
        <w:t>già</w:t>
      </w:r>
      <w:r w:rsidRPr="00066B4C">
        <w:rPr>
          <w:sz w:val="22"/>
          <w:szCs w:val="22"/>
        </w:rPr>
        <w:t xml:space="preserve"> </w:t>
      </w:r>
      <w:r w:rsidRPr="00066B4C">
        <w:rPr>
          <w:b/>
          <w:bCs/>
          <w:sz w:val="22"/>
          <w:szCs w:val="22"/>
        </w:rPr>
        <w:t>costituito</w:t>
      </w:r>
      <w:r w:rsidRPr="00066B4C">
        <w:rPr>
          <w:sz w:val="22"/>
          <w:szCs w:val="22"/>
        </w:rPr>
        <w:t xml:space="preserve"> fra le seguenti imprese:</w:t>
      </w:r>
    </w:p>
    <w:p w:rsidR="007D214F" w:rsidRPr="00066B4C" w:rsidRDefault="00711212">
      <w:pPr>
        <w:pStyle w:val="Corpodeltesto2"/>
        <w:ind w:left="567"/>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Corpodeltesto2"/>
        <w:ind w:left="567"/>
        <w:rPr>
          <w:sz w:val="22"/>
          <w:szCs w:val="22"/>
        </w:rPr>
      </w:pPr>
      <w:r w:rsidRPr="00066B4C">
        <w:rPr>
          <w:rFonts w:eastAsia="Verdana"/>
          <w:sz w:val="22"/>
          <w:szCs w:val="22"/>
        </w:rPr>
        <w:t>…………………………………………………………………………………………………</w:t>
      </w:r>
      <w:r w:rsidRPr="00066B4C">
        <w:rPr>
          <w:sz w:val="22"/>
          <w:szCs w:val="22"/>
        </w:rPr>
        <w:t>..…………………………………………………………………………</w:t>
      </w: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Standard"/>
        <w:spacing w:line="320" w:lineRule="exact"/>
        <w:rPr>
          <w:sz w:val="22"/>
          <w:szCs w:val="22"/>
        </w:rPr>
      </w:pPr>
    </w:p>
    <w:p w:rsidR="002B1E53" w:rsidRPr="00066B4C" w:rsidRDefault="009916C9">
      <w:pPr>
        <w:pStyle w:val="Standard"/>
        <w:spacing w:line="320" w:lineRule="exact"/>
        <w:ind w:left="567"/>
        <w:jc w:val="both"/>
        <w:rPr>
          <w:sz w:val="22"/>
          <w:szCs w:val="22"/>
        </w:rPr>
      </w:pPr>
      <w:r>
        <w:rPr>
          <w:sz w:val="22"/>
          <w:szCs w:val="22"/>
        </w:rPr>
        <w:pict>
          <v:shape id="_x0000_s1032" style="position:absolute;left:0;text-align:left;margin-left:-1.65pt;margin-top:3.1pt;width:11.35pt;height:11.35pt;z-index:25164748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9916C9">
      <w:pPr>
        <w:pStyle w:val="Standard"/>
        <w:spacing w:line="320" w:lineRule="exact"/>
        <w:ind w:left="567"/>
        <w:jc w:val="both"/>
        <w:rPr>
          <w:sz w:val="22"/>
          <w:szCs w:val="22"/>
        </w:rPr>
      </w:pPr>
      <w:r>
        <w:rPr>
          <w:sz w:val="22"/>
          <w:szCs w:val="22"/>
        </w:rPr>
        <w:pict>
          <v:shape id="_x0000_s1033" style="position:absolute;left:0;text-align:left;margin-left:16.35pt;margin-top:7.45pt;width:10.4pt;height:6pt;z-index:25165465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orizzontale</w:t>
      </w:r>
    </w:p>
    <w:p w:rsidR="002B1E53" w:rsidRPr="00066B4C" w:rsidRDefault="009916C9">
      <w:pPr>
        <w:pStyle w:val="Standard"/>
        <w:spacing w:line="320" w:lineRule="exact"/>
        <w:ind w:left="567"/>
        <w:jc w:val="both"/>
        <w:rPr>
          <w:sz w:val="22"/>
          <w:szCs w:val="22"/>
        </w:rPr>
      </w:pPr>
      <w:r>
        <w:rPr>
          <w:sz w:val="22"/>
          <w:szCs w:val="22"/>
        </w:rPr>
        <w:pict>
          <v:shape id="_x0000_s1034" style="position:absolute;left:0;text-align:left;margin-left:16.35pt;margin-top:5.6pt;width:10.4pt;height:6pt;z-index:2516526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verticale</w:t>
      </w:r>
    </w:p>
    <w:p w:rsidR="002B1E53" w:rsidRPr="00066B4C" w:rsidRDefault="009916C9">
      <w:pPr>
        <w:pStyle w:val="Standard"/>
        <w:spacing w:line="320" w:lineRule="exact"/>
        <w:ind w:left="567"/>
        <w:jc w:val="both"/>
        <w:rPr>
          <w:sz w:val="22"/>
          <w:szCs w:val="22"/>
        </w:rPr>
      </w:pPr>
      <w:r>
        <w:rPr>
          <w:sz w:val="22"/>
          <w:szCs w:val="22"/>
        </w:rPr>
        <w:pict>
          <v:shape id="_x0000_s1035" style="position:absolute;left:0;text-align:left;margin-left:16.35pt;margin-top:7.05pt;width:10.4pt;height:6pt;z-index:2516536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rFonts w:eastAsia="Verdana"/>
          <w:sz w:val="22"/>
          <w:szCs w:val="22"/>
        </w:rPr>
        <w:t xml:space="preserve"> </w:t>
      </w: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7D214F" w:rsidRPr="00066B4C" w:rsidRDefault="00711212">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9916C9">
      <w:pPr>
        <w:pStyle w:val="Standard"/>
        <w:spacing w:line="320" w:lineRule="exact"/>
        <w:jc w:val="both"/>
        <w:rPr>
          <w:b/>
          <w:bCs/>
          <w:sz w:val="22"/>
          <w:szCs w:val="22"/>
          <w:lang w:eastAsia="it-IT"/>
        </w:rPr>
      </w:pPr>
      <w:r>
        <w:rPr>
          <w:b/>
          <w:bCs/>
          <w:sz w:val="22"/>
          <w:szCs w:val="22"/>
          <w:lang w:eastAsia="it-IT"/>
        </w:rPr>
        <w:pict>
          <v:shape id="_x0000_s1036" style="position:absolute;left:0;text-align:left;margin-left:0;margin-top:19.8pt;width:11.35pt;height:11.4pt;z-index:-251667968;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7D214F"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 </w:t>
      </w:r>
    </w:p>
    <w:p w:rsidR="007D214F" w:rsidRPr="00066B4C" w:rsidRDefault="009916C9" w:rsidP="007D214F">
      <w:pPr>
        <w:pStyle w:val="Standard"/>
        <w:spacing w:line="320" w:lineRule="exact"/>
        <w:ind w:left="567"/>
        <w:jc w:val="both"/>
        <w:rPr>
          <w:sz w:val="22"/>
          <w:szCs w:val="22"/>
        </w:rPr>
      </w:pPr>
      <w:r>
        <w:rPr>
          <w:sz w:val="22"/>
          <w:szCs w:val="22"/>
        </w:rPr>
        <w:pict>
          <v:shape id="_x0000_s1054" style="position:absolute;left:0;text-align:left;margin-left:16.35pt;margin-top:7.45pt;width:10.4pt;height:6pt;z-index:25166694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9916C9" w:rsidP="007D214F">
      <w:pPr>
        <w:pStyle w:val="Standard"/>
        <w:spacing w:line="320" w:lineRule="exact"/>
        <w:ind w:left="567"/>
        <w:jc w:val="both"/>
        <w:rPr>
          <w:sz w:val="22"/>
          <w:szCs w:val="22"/>
        </w:rPr>
      </w:pPr>
      <w:r>
        <w:rPr>
          <w:sz w:val="22"/>
          <w:szCs w:val="22"/>
        </w:rPr>
        <w:pict>
          <v:shape id="_x0000_s1052" style="position:absolute;left:0;text-align:left;margin-left:16.35pt;margin-top:5.6pt;width:10.4pt;height:6pt;z-index:25166489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9916C9" w:rsidP="007D214F">
      <w:pPr>
        <w:pStyle w:val="Standard"/>
        <w:spacing w:line="320" w:lineRule="exact"/>
        <w:ind w:left="567"/>
        <w:jc w:val="both"/>
        <w:rPr>
          <w:sz w:val="22"/>
          <w:szCs w:val="22"/>
        </w:rPr>
      </w:pPr>
      <w:r>
        <w:rPr>
          <w:sz w:val="22"/>
          <w:szCs w:val="22"/>
        </w:rPr>
        <w:pict>
          <v:shape id="_x0000_s1053" style="position:absolute;left:0;text-align:left;margin-left:16.35pt;margin-top:7.05pt;width:10.4pt;height:6pt;z-index:2516659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già costituito</w:t>
      </w:r>
      <w:r w:rsidRPr="00066B4C">
        <w:rPr>
          <w:sz w:val="22"/>
          <w:szCs w:val="22"/>
        </w:rPr>
        <w:t xml:space="preserve"> fra le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9916C9">
      <w:pPr>
        <w:pStyle w:val="Standard"/>
        <w:spacing w:line="320" w:lineRule="exact"/>
        <w:jc w:val="both"/>
        <w:rPr>
          <w:b/>
          <w:bCs/>
          <w:sz w:val="22"/>
          <w:szCs w:val="22"/>
          <w:lang w:eastAsia="it-IT"/>
        </w:rPr>
      </w:pPr>
      <w:r>
        <w:rPr>
          <w:b/>
          <w:bCs/>
          <w:sz w:val="22"/>
          <w:szCs w:val="22"/>
          <w:lang w:eastAsia="it-IT"/>
        </w:rPr>
        <w:pict>
          <v:shape id="_x0000_s1040" style="position:absolute;left:0;text-align:left;margin-left:0;margin-top:17pt;width:11.35pt;height:11.35pt;z-index:-25166694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w:t>
      </w:r>
    </w:p>
    <w:p w:rsidR="007D214F" w:rsidRPr="00066B4C" w:rsidRDefault="009916C9" w:rsidP="007D214F">
      <w:pPr>
        <w:pStyle w:val="Standard"/>
        <w:spacing w:line="320" w:lineRule="exact"/>
        <w:ind w:left="567"/>
        <w:jc w:val="both"/>
        <w:rPr>
          <w:sz w:val="22"/>
          <w:szCs w:val="22"/>
        </w:rPr>
      </w:pPr>
      <w:r>
        <w:rPr>
          <w:sz w:val="22"/>
          <w:szCs w:val="22"/>
        </w:rPr>
        <w:pict>
          <v:shape id="_x0000_s1057" style="position:absolute;left:0;text-align:left;margin-left:16.35pt;margin-top:7.45pt;width:10.4pt;height:6pt;z-index:25167001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9916C9" w:rsidP="007D214F">
      <w:pPr>
        <w:pStyle w:val="Standard"/>
        <w:spacing w:line="320" w:lineRule="exact"/>
        <w:ind w:left="567"/>
        <w:jc w:val="both"/>
        <w:rPr>
          <w:sz w:val="22"/>
          <w:szCs w:val="22"/>
        </w:rPr>
      </w:pPr>
      <w:r>
        <w:rPr>
          <w:sz w:val="22"/>
          <w:szCs w:val="22"/>
        </w:rPr>
        <w:pict>
          <v:shape id="_x0000_s1055" style="position:absolute;left:0;text-align:left;margin-left:16.35pt;margin-top:5.6pt;width:10.4pt;height:6pt;z-index:25166796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9916C9" w:rsidP="007D214F">
      <w:pPr>
        <w:pStyle w:val="Standard"/>
        <w:spacing w:line="320" w:lineRule="exact"/>
        <w:ind w:left="567"/>
        <w:jc w:val="both"/>
        <w:rPr>
          <w:sz w:val="22"/>
          <w:szCs w:val="22"/>
        </w:rPr>
      </w:pPr>
      <w:r>
        <w:rPr>
          <w:sz w:val="22"/>
          <w:szCs w:val="22"/>
        </w:rPr>
        <w:lastRenderedPageBreak/>
        <w:pict>
          <v:shape id="_x0000_s1056" style="position:absolute;left:0;text-align:left;margin-left:16.35pt;margin-top:7.05pt;width:10.4pt;height:6pt;z-index:25166899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Heading7"/>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9916C9">
      <w:pPr>
        <w:pStyle w:val="Standard"/>
        <w:spacing w:line="360" w:lineRule="auto"/>
        <w:jc w:val="both"/>
        <w:rPr>
          <w:b/>
          <w:bCs/>
          <w:sz w:val="22"/>
          <w:szCs w:val="22"/>
          <w:lang w:eastAsia="it-IT"/>
        </w:rPr>
      </w:pPr>
      <w:r>
        <w:rPr>
          <w:b/>
          <w:bCs/>
          <w:sz w:val="22"/>
          <w:szCs w:val="22"/>
          <w:lang w:eastAsia="it-IT"/>
        </w:rPr>
        <w:pict>
          <v:shape id="_x0000_s1044" style="position:absolute;left:0;text-align:left;margin-left:0;margin-top:17pt;width:11.35pt;height:11.35pt;z-index:-25166080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60" w:lineRule="auto"/>
        <w:ind w:left="567"/>
        <w:jc w:val="both"/>
        <w:rPr>
          <w:sz w:val="22"/>
          <w:szCs w:val="22"/>
        </w:rPr>
      </w:pPr>
      <w:r w:rsidRPr="00066B4C">
        <w:rPr>
          <w:b/>
          <w:bCs/>
          <w:sz w:val="22"/>
          <w:szCs w:val="22"/>
        </w:rPr>
        <w:t>come impresa aderente al contratto di rete</w:t>
      </w:r>
      <w:r w:rsidR="00066B4C">
        <w:rPr>
          <w:sz w:val="22"/>
          <w:szCs w:val="22"/>
        </w:rPr>
        <w:t xml:space="preserve"> ai sensi dell’art. 65, comma 2, lettera g) del </w:t>
      </w:r>
      <w:proofErr w:type="spellStart"/>
      <w:r w:rsidR="00066B4C">
        <w:rPr>
          <w:sz w:val="22"/>
          <w:szCs w:val="22"/>
        </w:rPr>
        <w:t>D.lgs</w:t>
      </w:r>
      <w:proofErr w:type="spellEnd"/>
      <w:r w:rsidR="00066B4C">
        <w:rPr>
          <w:sz w:val="22"/>
          <w:szCs w:val="22"/>
        </w:rPr>
        <w:t xml:space="preserve"> 36/2023</w:t>
      </w:r>
    </w:p>
    <w:p w:rsidR="002B1E53" w:rsidRPr="00066B4C" w:rsidRDefault="002B1E53">
      <w:pPr>
        <w:pStyle w:val="Standard"/>
        <w:spacing w:line="360" w:lineRule="auto"/>
        <w:jc w:val="both"/>
        <w:rPr>
          <w:iCs/>
          <w:sz w:val="22"/>
          <w:szCs w:val="22"/>
        </w:rPr>
      </w:pPr>
    </w:p>
    <w:p w:rsidR="002B1E53" w:rsidRPr="00066B4C" w:rsidRDefault="00711212">
      <w:pPr>
        <w:pStyle w:val="Standard"/>
        <w:spacing w:line="360" w:lineRule="auto"/>
        <w:jc w:val="both"/>
        <w:rPr>
          <w:iCs/>
          <w:sz w:val="22"/>
          <w:szCs w:val="22"/>
        </w:rPr>
      </w:pPr>
      <w:r w:rsidRPr="00066B4C">
        <w:rPr>
          <w:iCs/>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066B4C" w:rsidRDefault="002B1E53">
      <w:pPr>
        <w:pStyle w:val="Standard"/>
        <w:spacing w:line="320" w:lineRule="exact"/>
        <w:jc w:val="both"/>
        <w:rPr>
          <w:sz w:val="22"/>
          <w:szCs w:val="22"/>
        </w:rPr>
      </w:pPr>
    </w:p>
    <w:p w:rsidR="002B1E53" w:rsidRPr="00066B4C" w:rsidRDefault="00711212">
      <w:pPr>
        <w:pStyle w:val="Heading1"/>
        <w:spacing w:line="320" w:lineRule="exact"/>
        <w:jc w:val="center"/>
        <w:rPr>
          <w:sz w:val="22"/>
          <w:szCs w:val="22"/>
        </w:rPr>
      </w:pPr>
      <w:r w:rsidRPr="00066B4C">
        <w:rPr>
          <w:sz w:val="22"/>
          <w:szCs w:val="22"/>
        </w:rPr>
        <w:t>DICHIARA</w:t>
      </w:r>
    </w:p>
    <w:p w:rsidR="002B1E53" w:rsidRPr="00066B4C" w:rsidRDefault="002B1E53" w:rsidP="00C331E4">
      <w:pPr>
        <w:pStyle w:val="Standard"/>
        <w:rPr>
          <w:sz w:val="22"/>
          <w:szCs w:val="22"/>
        </w:rPr>
      </w:pPr>
    </w:p>
    <w:p w:rsidR="002B1E53" w:rsidRPr="00066B4C" w:rsidRDefault="00711212" w:rsidP="00C331E4">
      <w:pPr>
        <w:pStyle w:val="Standard"/>
        <w:numPr>
          <w:ilvl w:val="0"/>
          <w:numId w:val="34"/>
        </w:numPr>
        <w:rPr>
          <w:sz w:val="22"/>
          <w:szCs w:val="22"/>
        </w:rPr>
      </w:pPr>
      <w:r w:rsidRPr="00066B4C">
        <w:rPr>
          <w:sz w:val="22"/>
          <w:szCs w:val="22"/>
        </w:rPr>
        <w:t>che l’Impresa:</w:t>
      </w:r>
    </w:p>
    <w:p w:rsidR="002B1E53" w:rsidRPr="00066B4C" w:rsidRDefault="0084034F" w:rsidP="00853A57">
      <w:pPr>
        <w:pStyle w:val="Standard"/>
        <w:numPr>
          <w:ilvl w:val="1"/>
          <w:numId w:val="34"/>
        </w:numPr>
        <w:tabs>
          <w:tab w:val="decimal" w:pos="-992"/>
        </w:tabs>
        <w:spacing w:before="120"/>
        <w:jc w:val="both"/>
        <w:rPr>
          <w:sz w:val="22"/>
          <w:szCs w:val="22"/>
        </w:rPr>
      </w:pPr>
      <w:r w:rsidRPr="00066B4C">
        <w:rPr>
          <w:sz w:val="22"/>
          <w:szCs w:val="22"/>
        </w:rPr>
        <w:t xml:space="preserve">ha </w:t>
      </w:r>
      <w:r w:rsidR="00711212" w:rsidRPr="00066B4C">
        <w:rPr>
          <w:sz w:val="22"/>
          <w:szCs w:val="22"/>
        </w:rPr>
        <w:t>la seguente form</w:t>
      </w:r>
      <w:r w:rsidRPr="00066B4C">
        <w:rPr>
          <w:sz w:val="22"/>
          <w:szCs w:val="22"/>
        </w:rPr>
        <w:t>a g</w:t>
      </w:r>
      <w:r w:rsidR="00711212" w:rsidRPr="00066B4C">
        <w:rPr>
          <w:sz w:val="22"/>
          <w:szCs w:val="22"/>
        </w:rPr>
        <w:t xml:space="preserve">iuridica </w:t>
      </w:r>
      <w:r w:rsidRPr="00066B4C">
        <w:rPr>
          <w:sz w:val="22"/>
          <w:szCs w:val="22"/>
        </w:rPr>
        <w:t xml:space="preserve"> </w:t>
      </w:r>
      <w:proofErr w:type="spellStart"/>
      <w:r w:rsidR="00711212"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w:t>
      </w:r>
      <w:proofErr w:type="spellEnd"/>
      <w:r w:rsidR="005E5074" w:rsidRPr="00066B4C">
        <w:rPr>
          <w:sz w:val="22"/>
          <w:szCs w:val="22"/>
        </w:rPr>
        <w:t xml:space="preserve"> </w:t>
      </w:r>
      <w:r w:rsidRPr="00066B4C">
        <w:rPr>
          <w:sz w:val="22"/>
          <w:szCs w:val="22"/>
        </w:rPr>
        <w:t>del REA</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…………………………………del</w:t>
      </w:r>
      <w:proofErr w:type="spellEnd"/>
      <w:r w:rsidRPr="00066B4C">
        <w:rPr>
          <w:sz w:val="22"/>
          <w:szCs w:val="22"/>
        </w:rPr>
        <w:t xml:space="preserve"> Registro delle Imprese</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nella sezione </w:t>
      </w:r>
      <w:proofErr w:type="spellStart"/>
      <w:r w:rsidRPr="00066B4C">
        <w:rPr>
          <w:sz w:val="22"/>
          <w:szCs w:val="22"/>
        </w:rPr>
        <w:t>…………………………………………</w:t>
      </w:r>
      <w:proofErr w:type="spellEnd"/>
      <w:r w:rsidRPr="00066B4C">
        <w:rPr>
          <w:sz w:val="22"/>
          <w:szCs w:val="22"/>
        </w:rPr>
        <w:t>.</w:t>
      </w:r>
    </w:p>
    <w:p w:rsidR="002B1E53" w:rsidRPr="00066B4C" w:rsidRDefault="005E5074" w:rsidP="00853A57">
      <w:pPr>
        <w:pStyle w:val="Standard"/>
        <w:numPr>
          <w:ilvl w:val="1"/>
          <w:numId w:val="34"/>
        </w:numPr>
        <w:tabs>
          <w:tab w:val="decimal" w:pos="-992"/>
        </w:tabs>
        <w:spacing w:before="120"/>
        <w:jc w:val="both"/>
        <w:rPr>
          <w:sz w:val="22"/>
          <w:szCs w:val="22"/>
        </w:rPr>
      </w:pPr>
      <w:r w:rsidRPr="00066B4C">
        <w:rPr>
          <w:sz w:val="22"/>
          <w:szCs w:val="22"/>
        </w:rPr>
        <w:t>p</w:t>
      </w:r>
      <w:r w:rsidR="00711212" w:rsidRPr="00066B4C">
        <w:rPr>
          <w:sz w:val="22"/>
          <w:szCs w:val="22"/>
        </w:rPr>
        <w:t>resso</w:t>
      </w:r>
      <w:r w:rsidR="00711212" w:rsidRPr="00066B4C">
        <w:rPr>
          <w:bCs/>
          <w:sz w:val="22"/>
          <w:szCs w:val="22"/>
        </w:rPr>
        <w:t xml:space="preserve"> la Camera di Commercio Industria e Artigianato di </w:t>
      </w:r>
      <w:proofErr w:type="spellStart"/>
      <w:r w:rsidR="00711212" w:rsidRPr="00066B4C">
        <w:rPr>
          <w:bCs/>
          <w:sz w:val="22"/>
          <w:szCs w:val="22"/>
        </w:rPr>
        <w:t>…………………………………………………</w:t>
      </w:r>
      <w:proofErr w:type="spellEnd"/>
      <w:r w:rsidR="00711212"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ha</w:t>
      </w:r>
      <w:r w:rsidRPr="00066B4C">
        <w:rPr>
          <w:bCs/>
          <w:sz w:val="22"/>
          <w:szCs w:val="22"/>
        </w:rPr>
        <w:t xml:space="preserve"> il seguente oggetto sociale: </w:t>
      </w:r>
      <w:proofErr w:type="spellStart"/>
      <w:r w:rsidRPr="00066B4C">
        <w:rPr>
          <w:bCs/>
          <w:sz w:val="22"/>
          <w:szCs w:val="22"/>
        </w:rPr>
        <w:t>………………………………………………………………………………</w:t>
      </w:r>
      <w:proofErr w:type="spellEnd"/>
      <w:r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ed esercita le seguenti attività: </w:t>
      </w:r>
      <w:proofErr w:type="spellStart"/>
      <w:r w:rsidRPr="00066B4C">
        <w:rPr>
          <w:sz w:val="22"/>
          <w:szCs w:val="22"/>
        </w:rPr>
        <w:t>……………………………………………………………………………………</w:t>
      </w:r>
      <w:proofErr w:type="spellEnd"/>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 xml:space="preserve">che l’Impresa ha sede legale in: </w:t>
      </w:r>
      <w:proofErr w:type="spellStart"/>
      <w:r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Via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che l’Impresa ha i seguenti recapiti:</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telefono: </w:t>
      </w:r>
      <w:proofErr w:type="spellStart"/>
      <w:r w:rsidRPr="00066B4C">
        <w:rPr>
          <w:sz w:val="22"/>
          <w:szCs w:val="22"/>
        </w:rPr>
        <w:t>…………………………………………</w:t>
      </w:r>
      <w:proofErr w:type="spellEnd"/>
      <w:r w:rsidRPr="00066B4C">
        <w:rPr>
          <w:sz w:val="22"/>
          <w:szCs w:val="22"/>
        </w:rPr>
        <w:t xml:space="preserve">  </w:t>
      </w:r>
      <w:r w:rsidR="008C11E8" w:rsidRPr="00066B4C">
        <w:rPr>
          <w:sz w:val="22"/>
          <w:szCs w:val="22"/>
        </w:rPr>
        <w:t>e-</w:t>
      </w:r>
      <w:r w:rsidRPr="00066B4C">
        <w:rPr>
          <w:sz w:val="22"/>
          <w:szCs w:val="22"/>
        </w:rPr>
        <w:t>mail:</w:t>
      </w:r>
      <w:r w:rsidR="008C11E8" w:rsidRPr="00066B4C">
        <w:rPr>
          <w:sz w:val="22"/>
          <w:szCs w:val="22"/>
        </w:rPr>
        <w:t xml:space="preserve"> </w:t>
      </w:r>
      <w:proofErr w:type="spellStart"/>
      <w:r w:rsidRPr="00066B4C">
        <w:rPr>
          <w:sz w:val="22"/>
          <w:szCs w:val="22"/>
        </w:rPr>
        <w:t>………………………</w:t>
      </w:r>
      <w:r w:rsidR="008C11E8" w:rsidRPr="00066B4C">
        <w:rPr>
          <w:sz w:val="22"/>
          <w:szCs w:val="22"/>
        </w:rPr>
        <w:t>…………………………………………</w:t>
      </w:r>
      <w:proofErr w:type="spellEnd"/>
      <w:r w:rsidR="008C11E8" w:rsidRPr="00066B4C">
        <w:rPr>
          <w:sz w:val="22"/>
          <w:szCs w:val="22"/>
        </w:rPr>
        <w:t>.</w:t>
      </w:r>
    </w:p>
    <w:p w:rsidR="002B1E53" w:rsidRPr="00066B4C" w:rsidRDefault="00711212" w:rsidP="00853A57">
      <w:pPr>
        <w:pStyle w:val="Standard"/>
        <w:numPr>
          <w:ilvl w:val="1"/>
          <w:numId w:val="34"/>
        </w:numPr>
        <w:tabs>
          <w:tab w:val="decimal" w:pos="-992"/>
        </w:tabs>
        <w:spacing w:before="120"/>
        <w:jc w:val="both"/>
        <w:rPr>
          <w:rFonts w:eastAsiaTheme="minorHAnsi"/>
          <w:sz w:val="22"/>
          <w:szCs w:val="22"/>
          <w:lang w:bidi="hi-IN"/>
        </w:rPr>
      </w:pPr>
      <w:r w:rsidRPr="00066B4C">
        <w:rPr>
          <w:rFonts w:eastAsiaTheme="minorHAnsi"/>
          <w:sz w:val="22"/>
          <w:szCs w:val="22"/>
          <w:lang w:bidi="hi-IN"/>
        </w:rPr>
        <w:t xml:space="preserve">pec: </w:t>
      </w:r>
      <w:proofErr w:type="spellStart"/>
      <w:r w:rsidRPr="00066B4C">
        <w:rPr>
          <w:rFonts w:eastAsiaTheme="minorHAnsi"/>
          <w:sz w:val="22"/>
          <w:szCs w:val="22"/>
          <w:lang w:bidi="hi-IN"/>
        </w:rPr>
        <w:t>………………………………………………</w:t>
      </w:r>
      <w:proofErr w:type="spellEnd"/>
    </w:p>
    <w:p w:rsidR="002B1E53" w:rsidRPr="00066B4C" w:rsidRDefault="002B1E53">
      <w:pPr>
        <w:pStyle w:val="Standard"/>
        <w:tabs>
          <w:tab w:val="decimal" w:pos="-992"/>
        </w:tabs>
        <w:spacing w:before="120"/>
        <w:ind w:left="709"/>
        <w:jc w:val="both"/>
        <w:rPr>
          <w:rFonts w:eastAsiaTheme="minorHAnsi"/>
          <w:sz w:val="22"/>
          <w:szCs w:val="22"/>
          <w:lang w:bidi="hi-IN"/>
        </w:rPr>
      </w:pPr>
    </w:p>
    <w:p w:rsidR="002B1E53" w:rsidRPr="00066B4C" w:rsidRDefault="00711212" w:rsidP="00853A57">
      <w:pPr>
        <w:pStyle w:val="Standard"/>
        <w:numPr>
          <w:ilvl w:val="0"/>
          <w:numId w:val="34"/>
        </w:numPr>
        <w:rPr>
          <w:rFonts w:eastAsiaTheme="minorHAnsi"/>
          <w:sz w:val="22"/>
          <w:szCs w:val="22"/>
          <w:lang w:bidi="hi-IN"/>
        </w:rPr>
      </w:pPr>
      <w:r w:rsidRPr="00066B4C">
        <w:rPr>
          <w:rFonts w:eastAsiaTheme="minorHAnsi"/>
          <w:sz w:val="22"/>
          <w:szCs w:val="22"/>
          <w:lang w:bidi="hi-IN"/>
        </w:rPr>
        <w:t>che i dati identificativi</w:t>
      </w:r>
      <w:r w:rsidR="00C331E4" w:rsidRPr="00066B4C">
        <w:rPr>
          <w:rFonts w:eastAsiaTheme="minorHAnsi"/>
          <w:sz w:val="22"/>
          <w:szCs w:val="22"/>
          <w:lang w:bidi="hi-IN"/>
        </w:rPr>
        <w:t xml:space="preserve"> dei soggetti di cui all’art. 94</w:t>
      </w:r>
      <w:r w:rsidRPr="00066B4C">
        <w:rPr>
          <w:rFonts w:eastAsiaTheme="minorHAnsi"/>
          <w:sz w:val="22"/>
          <w:szCs w:val="22"/>
          <w:lang w:bidi="hi-IN"/>
        </w:rPr>
        <w:t>, comma 3, del Codice sono:</w:t>
      </w:r>
    </w:p>
    <w:p w:rsidR="00117A80" w:rsidRPr="00066B4C" w:rsidRDefault="00117A80" w:rsidP="00117A80">
      <w:pPr>
        <w:pStyle w:val="Standard"/>
        <w:ind w:left="360"/>
        <w:rPr>
          <w:rFonts w:eastAsiaTheme="minorHAnsi"/>
          <w:sz w:val="22"/>
          <w:szCs w:val="22"/>
          <w:lang w:bidi="hi-IN"/>
        </w:rPr>
      </w:pPr>
    </w:p>
    <w:p w:rsidR="00117A80" w:rsidRPr="00066B4C" w:rsidRDefault="00117A80" w:rsidP="00117A80">
      <w:pPr>
        <w:pStyle w:val="Standard"/>
        <w:ind w:left="360"/>
        <w:rPr>
          <w:rFonts w:eastAsiaTheme="minorHAnsi"/>
          <w:i/>
          <w:sz w:val="22"/>
          <w:szCs w:val="22"/>
          <w:lang w:bidi="hi-IN"/>
        </w:rPr>
      </w:pPr>
      <w:r w:rsidRPr="00066B4C">
        <w:rPr>
          <w:rFonts w:eastAsiaTheme="minorHAnsi"/>
          <w:i/>
          <w:sz w:val="22"/>
          <w:szCs w:val="22"/>
          <w:lang w:bidi="hi-IN"/>
        </w:rPr>
        <w:t>(soggetti da indicare)</w:t>
      </w:r>
    </w:p>
    <w:p w:rsidR="00C331E4" w:rsidRPr="00066B4C" w:rsidRDefault="00117A80" w:rsidP="00117A80">
      <w:pPr>
        <w:pStyle w:val="NormaleWeb"/>
        <w:ind w:left="360"/>
        <w:rPr>
          <w:rFonts w:eastAsiaTheme="minorHAnsi"/>
          <w:i/>
          <w:kern w:val="3"/>
          <w:sz w:val="22"/>
          <w:szCs w:val="22"/>
          <w:lang w:eastAsia="zh-CN" w:bidi="hi-IN"/>
        </w:rPr>
      </w:pPr>
      <w:r w:rsidRPr="00066B4C">
        <w:rPr>
          <w:rFonts w:eastAsiaTheme="minorHAnsi"/>
          <w:i/>
          <w:kern w:val="3"/>
          <w:sz w:val="22"/>
          <w:szCs w:val="22"/>
          <w:lang w:eastAsia="zh-CN" w:bidi="hi-IN"/>
        </w:rPr>
        <w:lastRenderedPageBreak/>
        <w:t>a) dell’operatore economico ai sensi e nei termini di cui al </w:t>
      </w:r>
      <w:hyperlink r:id="rId10" w:history="1">
        <w:r w:rsidRPr="00066B4C">
          <w:rPr>
            <w:rFonts w:eastAsiaTheme="minorHAnsi"/>
            <w:i/>
            <w:kern w:val="3"/>
            <w:sz w:val="22"/>
            <w:szCs w:val="22"/>
            <w:lang w:eastAsia="zh-CN" w:bidi="hi-IN"/>
          </w:rPr>
          <w:t>decreto legislativo 8 giugno 2001, n. 231</w:t>
        </w:r>
      </w:hyperlink>
      <w:r w:rsidRPr="00066B4C">
        <w:rPr>
          <w:rFonts w:eastAsiaTheme="minorHAnsi"/>
          <w:i/>
          <w:kern w:val="3"/>
          <w:sz w:val="22"/>
          <w:szCs w:val="22"/>
          <w:lang w:eastAsia="zh-CN" w:bidi="hi-IN"/>
        </w:rPr>
        <w:t>;</w:t>
      </w:r>
      <w:r w:rsidRPr="00066B4C">
        <w:rPr>
          <w:rFonts w:eastAsiaTheme="minorHAnsi"/>
          <w:i/>
          <w:kern w:val="3"/>
          <w:sz w:val="22"/>
          <w:szCs w:val="22"/>
          <w:lang w:eastAsia="zh-CN" w:bidi="hi-IN"/>
        </w:rPr>
        <w:br/>
        <w:t>b) del titolare o del direttore tecnico, se si tratta di impresa individuale;</w:t>
      </w:r>
      <w:r w:rsidRPr="00066B4C">
        <w:rPr>
          <w:rFonts w:eastAsiaTheme="minorHAnsi"/>
          <w:i/>
          <w:kern w:val="3"/>
          <w:sz w:val="22"/>
          <w:szCs w:val="22"/>
          <w:lang w:eastAsia="zh-CN" w:bidi="hi-IN"/>
        </w:rPr>
        <w:br/>
        <w:t>c) di un socio amministratore o del direttore tecnico, se si tratta di società in nome collettivo;</w:t>
      </w:r>
      <w:r w:rsidRPr="00066B4C">
        <w:rPr>
          <w:rFonts w:eastAsiaTheme="minorHAnsi"/>
          <w:i/>
          <w:kern w:val="3"/>
          <w:sz w:val="22"/>
          <w:szCs w:val="22"/>
          <w:lang w:eastAsia="zh-CN" w:bidi="hi-IN"/>
        </w:rPr>
        <w:br/>
        <w:t>d) dei soci accomandatari o del direttore tecnico, se si tratta di società in accomandita semplice;</w:t>
      </w:r>
      <w:r w:rsidRPr="00066B4C">
        <w:rPr>
          <w:rFonts w:eastAsiaTheme="minorHAnsi"/>
          <w:i/>
          <w:kern w:val="3"/>
          <w:sz w:val="22"/>
          <w:szCs w:val="22"/>
          <w:lang w:eastAsia="zh-CN" w:bidi="hi-IN"/>
        </w:rPr>
        <w:br/>
        <w:t>e) dei membri del consiglio di amministrazione cui sia stata conferita la legale rappresentanza, ivi co</w:t>
      </w:r>
      <w:r w:rsidRPr="00066B4C">
        <w:rPr>
          <w:rFonts w:eastAsiaTheme="minorHAnsi"/>
          <w:i/>
          <w:kern w:val="3"/>
          <w:sz w:val="22"/>
          <w:szCs w:val="22"/>
          <w:lang w:eastAsia="zh-CN" w:bidi="hi-IN"/>
        </w:rPr>
        <w:t>m</w:t>
      </w:r>
      <w:r w:rsidRPr="00066B4C">
        <w:rPr>
          <w:rFonts w:eastAsiaTheme="minorHAnsi"/>
          <w:i/>
          <w:kern w:val="3"/>
          <w:sz w:val="22"/>
          <w:szCs w:val="22"/>
          <w:lang w:eastAsia="zh-CN" w:bidi="hi-IN"/>
        </w:rPr>
        <w:t>presi gli institori e i procuratori generali;</w:t>
      </w:r>
      <w:r w:rsidRPr="00066B4C">
        <w:rPr>
          <w:rFonts w:eastAsiaTheme="minorHAnsi"/>
          <w:i/>
          <w:kern w:val="3"/>
          <w:sz w:val="22"/>
          <w:szCs w:val="22"/>
          <w:lang w:eastAsia="zh-CN" w:bidi="hi-IN"/>
        </w:rPr>
        <w:br/>
        <w:t>f) dei componenti degli organi con poteri di direzione o di vigilanza o dei soggetti muniti di poteri di rappresentanza, di direzione o di controllo;</w:t>
      </w:r>
      <w:r w:rsidRPr="00066B4C">
        <w:rPr>
          <w:rFonts w:eastAsiaTheme="minorHAnsi"/>
          <w:i/>
          <w:kern w:val="3"/>
          <w:sz w:val="22"/>
          <w:szCs w:val="22"/>
          <w:lang w:eastAsia="zh-CN" w:bidi="hi-IN"/>
        </w:rPr>
        <w:br/>
        <w:t>g) del direttore tecnico o del socio unico;</w:t>
      </w:r>
      <w:r w:rsidRPr="00066B4C">
        <w:rPr>
          <w:rFonts w:eastAsiaTheme="minorHAnsi"/>
          <w:i/>
          <w:kern w:val="3"/>
          <w:sz w:val="22"/>
          <w:szCs w:val="22"/>
          <w:lang w:eastAsia="zh-CN" w:bidi="hi-IN"/>
        </w:rPr>
        <w:br/>
        <w:t>h) dell’amministratore di fatto nelle ipotesi di cui alle lettere precedenti.</w:t>
      </w:r>
    </w:p>
    <w:p w:rsidR="00464468" w:rsidRPr="00B514F2"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B514F2">
        <w:rPr>
          <w:rFonts w:ascii="Times New Roman" w:eastAsiaTheme="minorHAnsi" w:hAnsi="Times New Roman" w:cs="Times New Roman"/>
          <w:sz w:val="22"/>
          <w:szCs w:val="22"/>
        </w:rPr>
        <w:t>che l’operatore economico non ha affidato incarichi in violazione dell’articolo 53, comma 16-ter, del d</w:t>
      </w:r>
      <w:r w:rsidRPr="00B514F2">
        <w:rPr>
          <w:rFonts w:ascii="Times New Roman" w:eastAsiaTheme="minorHAnsi" w:hAnsi="Times New Roman" w:cs="Times New Roman"/>
          <w:sz w:val="22"/>
          <w:szCs w:val="22"/>
        </w:rPr>
        <w:t>e</w:t>
      </w:r>
      <w:r w:rsidRPr="00B514F2">
        <w:rPr>
          <w:rFonts w:ascii="Times New Roman" w:eastAsiaTheme="minorHAnsi" w:hAnsi="Times New Roman" w:cs="Times New Roman"/>
          <w:sz w:val="22"/>
          <w:szCs w:val="22"/>
        </w:rPr>
        <w:t xml:space="preserve">creto legislativo del 2001 n. 165 a soggetti che hanno esercitato, in qualità di dipendenti, poteri </w:t>
      </w:r>
      <w:proofErr w:type="spellStart"/>
      <w:r w:rsidRPr="00B514F2">
        <w:rPr>
          <w:rFonts w:ascii="Times New Roman" w:eastAsiaTheme="minorHAnsi" w:hAnsi="Times New Roman" w:cs="Times New Roman"/>
          <w:sz w:val="22"/>
          <w:szCs w:val="22"/>
        </w:rPr>
        <w:t>autorit</w:t>
      </w:r>
      <w:r w:rsidRPr="00B514F2">
        <w:rPr>
          <w:rFonts w:ascii="Times New Roman" w:eastAsiaTheme="minorHAnsi" w:hAnsi="Times New Roman" w:cs="Times New Roman"/>
          <w:sz w:val="22"/>
          <w:szCs w:val="22"/>
        </w:rPr>
        <w:t>a</w:t>
      </w:r>
      <w:r w:rsidRPr="00B514F2">
        <w:rPr>
          <w:rFonts w:ascii="Times New Roman" w:eastAsiaTheme="minorHAnsi" w:hAnsi="Times New Roman" w:cs="Times New Roman"/>
          <w:sz w:val="22"/>
          <w:szCs w:val="22"/>
        </w:rPr>
        <w:t>tivi</w:t>
      </w:r>
      <w:proofErr w:type="spellEnd"/>
      <w:r w:rsidRPr="00B514F2">
        <w:rPr>
          <w:rFonts w:ascii="Times New Roman" w:eastAsiaTheme="minorHAnsi" w:hAnsi="Times New Roman" w:cs="Times New Roman"/>
          <w:sz w:val="22"/>
          <w:szCs w:val="22"/>
        </w:rPr>
        <w:t xml:space="preserve"> o negoziali presso l’amministrazione affidante negli ultimi tre anni.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confronti dell’operatore ovvero di uno dei soggetti dei sogge</w:t>
      </w:r>
      <w:r w:rsidRPr="00066B4C">
        <w:rPr>
          <w:rFonts w:ascii="Times New Roman" w:eastAsiaTheme="minorHAnsi" w:hAnsi="Times New Roman" w:cs="Times New Roman"/>
          <w:sz w:val="22"/>
          <w:szCs w:val="22"/>
        </w:rPr>
        <w:t>t</w:t>
      </w:r>
      <w:r w:rsidRPr="00066B4C">
        <w:rPr>
          <w:rFonts w:ascii="Times New Roman" w:eastAsiaTheme="minorHAnsi" w:hAnsi="Times New Roman" w:cs="Times New Roman"/>
          <w:sz w:val="22"/>
          <w:szCs w:val="22"/>
        </w:rPr>
        <w:t xml:space="preserve">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data della co</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danna, durata della condanna con inizio e fine, motivo, periodi di esclusione con inizio e fine)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i fatti contestati, il periodo di riferimento e il soggetto cui tali fatti sono imputati)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economico NON sussistono altre cause di esclusione di cui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w:t>
      </w:r>
      <w:r w:rsidRPr="00066B4C">
        <w:rPr>
          <w:rFonts w:ascii="Times New Roman" w:eastAsiaTheme="minorHAnsi" w:hAnsi="Times New Roman" w:cs="Times New Roman"/>
          <w:b/>
          <w:i/>
          <w:sz w:val="22"/>
          <w:szCs w:val="22"/>
        </w:rPr>
        <w:t xml:space="preserve"> ovvero</w:t>
      </w:r>
      <w:r w:rsidRPr="00066B4C">
        <w:rPr>
          <w:rFonts w:ascii="Times New Roman" w:eastAsiaTheme="minorHAnsi" w:hAnsi="Times New Roman" w:cs="Times New Roman"/>
          <w:sz w:val="22"/>
          <w:szCs w:val="22"/>
        </w:rPr>
        <w:t xml:space="preserve"> che nei confronti dell’operatore economico che rappresenta suss</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stono le seguenti cause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36/2023(specificare tali cause e il periodo di riferimento): …;(</w:t>
      </w:r>
      <w:r w:rsidRPr="00066B4C">
        <w:rPr>
          <w:rFonts w:ascii="Times New Roman" w:eastAsiaTheme="minorHAnsi" w:hAnsi="Times New Roman" w:cs="Times New Roman"/>
          <w:i/>
          <w:sz w:val="22"/>
          <w:szCs w:val="22"/>
        </w:rPr>
        <w:t>In particolare con riferimento alle cause di esclusione di cui all’articolo 95 del Codice, il concorrente deve dichiarare: - le gravi infrazioni di cui all’articolo 95, comma 1, lettera a) del Codice commesse nei tre anni antecedenti la data di pubblicazi</w:t>
      </w:r>
      <w:r w:rsidRPr="00066B4C">
        <w:rPr>
          <w:rFonts w:ascii="Times New Roman" w:eastAsiaTheme="minorHAnsi" w:hAnsi="Times New Roman" w:cs="Times New Roman"/>
          <w:i/>
          <w:sz w:val="22"/>
          <w:szCs w:val="22"/>
        </w:rPr>
        <w:t>o</w:t>
      </w:r>
      <w:r w:rsidRPr="00066B4C">
        <w:rPr>
          <w:rFonts w:ascii="Times New Roman" w:eastAsiaTheme="minorHAnsi" w:hAnsi="Times New Roman" w:cs="Times New Roman"/>
          <w:i/>
          <w:sz w:val="22"/>
          <w:szCs w:val="22"/>
        </w:rPr>
        <w:t>ne del bando di gara; - gli atti e i provvedimenti indicati all’articolo 98 comma 6 del codice emessi nei tre anni antecedenti la data di pubblicazione del bando di gara - tutti gli altri comportamenti di cui all’articolo 98 del Codice, commessi nei tre anni antecedenti la data di pubblicazione del bando di gara. La dichiarazione di cui sopra deve essere resa anche nel caso di impugnazione in giudizio dei relativi provvedimenti).</w:t>
      </w:r>
    </w:p>
    <w:p w:rsidR="008344B9" w:rsidRPr="00ED5098" w:rsidRDefault="00464468" w:rsidP="008344B9">
      <w:pPr>
        <w:pStyle w:val="Corpodeltesto"/>
        <w:numPr>
          <w:ilvl w:val="0"/>
          <w:numId w:val="34"/>
        </w:numPr>
        <w:suppressAutoHyphens w:val="0"/>
        <w:autoSpaceDE w:val="0"/>
        <w:spacing w:after="0" w:line="288" w:lineRule="auto"/>
        <w:ind w:left="357" w:hanging="357"/>
        <w:jc w:val="both"/>
        <w:textAlignment w:val="auto"/>
        <w:rPr>
          <w:rFonts w:ascii="Times New Roman" w:eastAsiaTheme="minorHAnsi" w:hAnsi="Times New Roman" w:cs="Times New Roman"/>
          <w:i/>
          <w:sz w:val="22"/>
          <w:szCs w:val="22"/>
        </w:rPr>
      </w:pPr>
      <w:r w:rsidRPr="00ED5098">
        <w:rPr>
          <w:rFonts w:ascii="Times New Roman" w:eastAsiaTheme="minorHAnsi" w:hAnsi="Times New Roman" w:cs="Times New Roman"/>
          <w:i/>
          <w:sz w:val="22"/>
          <w:szCs w:val="22"/>
        </w:rPr>
        <w:t xml:space="preserve">(in caso siano state dichiarate situazioni di cui ai precedenti punti </w:t>
      </w:r>
      <w:r w:rsidR="008D1665" w:rsidRPr="00ED5098">
        <w:rPr>
          <w:rFonts w:ascii="Times New Roman" w:eastAsiaTheme="minorHAnsi" w:hAnsi="Times New Roman" w:cs="Times New Roman"/>
          <w:i/>
          <w:sz w:val="22"/>
          <w:szCs w:val="22"/>
        </w:rPr>
        <w:t xml:space="preserve">6,7 e </w:t>
      </w:r>
      <w:r w:rsidR="00CC5016" w:rsidRPr="00ED5098">
        <w:rPr>
          <w:rFonts w:ascii="Times New Roman" w:eastAsiaTheme="minorHAnsi" w:hAnsi="Times New Roman" w:cs="Times New Roman"/>
          <w:i/>
          <w:sz w:val="22"/>
          <w:szCs w:val="22"/>
        </w:rPr>
        <w:t>8</w:t>
      </w:r>
      <w:r w:rsidRPr="00ED5098">
        <w:rPr>
          <w:rFonts w:ascii="Times New Roman" w:eastAsiaTheme="minorHAnsi" w:hAnsi="Times New Roman" w:cs="Times New Roman"/>
          <w:i/>
          <w:sz w:val="22"/>
          <w:szCs w:val="22"/>
        </w:rPr>
        <w:t>):</w:t>
      </w:r>
    </w:p>
    <w:p w:rsidR="00464468" w:rsidRPr="008344B9" w:rsidRDefault="00464468" w:rsidP="008344B9">
      <w:pPr>
        <w:pStyle w:val="Corpodeltesto"/>
        <w:suppressAutoHyphens w:val="0"/>
        <w:autoSpaceDE w:val="0"/>
        <w:spacing w:after="240" w:line="288" w:lineRule="auto"/>
        <w:ind w:left="360" w:right="-1"/>
        <w:jc w:val="both"/>
        <w:textAlignment w:val="auto"/>
        <w:rPr>
          <w:rFonts w:ascii="Times New Roman" w:eastAsiaTheme="minorHAnsi" w:hAnsi="Times New Roman" w:cs="Times New Roman"/>
          <w:sz w:val="22"/>
          <w:szCs w:val="22"/>
        </w:rPr>
      </w:pPr>
      <w:r w:rsidRPr="008344B9">
        <w:rPr>
          <w:rFonts w:ascii="Times New Roman" w:eastAsiaTheme="minorHAnsi" w:hAnsi="Times New Roman" w:cs="Times New Roman"/>
          <w:sz w:val="22"/>
          <w:szCs w:val="22"/>
        </w:rPr>
        <w:t xml:space="preserve">che per le cause di esclusione dichiarate ai punti ….., che si sono verificate prima della presentazione dell’offerta sono state adottale le seguenti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Ovvero che per le cause di escl</w:t>
      </w:r>
      <w:r w:rsidRPr="008344B9">
        <w:rPr>
          <w:rFonts w:ascii="Times New Roman" w:eastAsiaTheme="minorHAnsi" w:hAnsi="Times New Roman" w:cs="Times New Roman"/>
          <w:sz w:val="22"/>
          <w:szCs w:val="22"/>
        </w:rPr>
        <w:t>u</w:t>
      </w:r>
      <w:r w:rsidRPr="008344B9">
        <w:rPr>
          <w:rFonts w:ascii="Times New Roman" w:eastAsiaTheme="minorHAnsi" w:hAnsi="Times New Roman" w:cs="Times New Roman"/>
          <w:sz w:val="22"/>
          <w:szCs w:val="22"/>
        </w:rPr>
        <w:t xml:space="preserve">sione dichiarate ai punti …, che si sono verificate prima della presentazione dell’offerta, NON è stato possibili adottare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xml:space="preserve"> per i seguenti motivi:…; e di adottare e comunicare ai sensi dell’art. 96, comma 3 della lett. b, e comma 4, del Codice le misure di self </w:t>
      </w:r>
      <w:proofErr w:type="spellStart"/>
      <w:r w:rsidRPr="008344B9">
        <w:rPr>
          <w:rFonts w:ascii="Times New Roman" w:eastAsiaTheme="minorHAnsi" w:hAnsi="Times New Roman" w:cs="Times New Roman"/>
          <w:sz w:val="22"/>
          <w:szCs w:val="22"/>
        </w:rPr>
        <w:t>cleaning</w:t>
      </w:r>
      <w:proofErr w:type="spellEnd"/>
      <w:r w:rsidRPr="008344B9">
        <w:rPr>
          <w:rFonts w:ascii="Times New Roman" w:eastAsiaTheme="minorHAnsi" w:hAnsi="Times New Roman" w:cs="Times New Roman"/>
          <w:sz w:val="22"/>
          <w:szCs w:val="22"/>
        </w:rPr>
        <w:t xml:space="preserve"> che è stato imposs</w:t>
      </w:r>
      <w:r w:rsidRPr="008344B9">
        <w:rPr>
          <w:rFonts w:ascii="Times New Roman" w:eastAsiaTheme="minorHAnsi" w:hAnsi="Times New Roman" w:cs="Times New Roman"/>
          <w:sz w:val="22"/>
          <w:szCs w:val="22"/>
        </w:rPr>
        <w:t>i</w:t>
      </w:r>
      <w:r w:rsidRPr="008344B9">
        <w:rPr>
          <w:rFonts w:ascii="Times New Roman" w:eastAsiaTheme="minorHAnsi" w:hAnsi="Times New Roman" w:cs="Times New Roman"/>
          <w:sz w:val="22"/>
          <w:szCs w:val="22"/>
        </w:rPr>
        <w:t>bilitato ad adottare prima della presentazione dell’offerta e quelle relative a cause di esclusione che si sono verificate dopo tale momento;</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non ha commesso gravi violazioni </w:t>
      </w:r>
      <w:r w:rsidR="003B18F1">
        <w:rPr>
          <w:rFonts w:ascii="Times New Roman" w:eastAsiaTheme="minorHAnsi" w:hAnsi="Times New Roman" w:cs="Times New Roman"/>
          <w:sz w:val="22"/>
          <w:szCs w:val="22"/>
        </w:rPr>
        <w:t xml:space="preserve">definitivamente accertate ai sensi dell’art. </w:t>
      </w:r>
      <w:r w:rsidR="003B18F1">
        <w:rPr>
          <w:rFonts w:ascii="Times New Roman" w:eastAsiaTheme="minorHAnsi" w:hAnsi="Times New Roman" w:cs="Times New Roman"/>
          <w:sz w:val="22"/>
          <w:szCs w:val="22"/>
        </w:rPr>
        <w:lastRenderedPageBreak/>
        <w:t xml:space="preserve">94, comma 6, né gravi violazione non </w:t>
      </w:r>
      <w:r w:rsidRPr="00066B4C">
        <w:rPr>
          <w:rFonts w:ascii="Times New Roman" w:eastAsiaTheme="minorHAnsi" w:hAnsi="Times New Roman" w:cs="Times New Roman"/>
          <w:sz w:val="22"/>
          <w:szCs w:val="22"/>
        </w:rPr>
        <w:t>definitivamente accertate relative agli obblighi relativi al pag</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e di cui all’allegato II.10 del m</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 xml:space="preserve">desimo codice;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le seguenti gravi violazioni non defin</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tivamente accertate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w:t>
      </w:r>
      <w:r w:rsidRPr="00066B4C">
        <w:rPr>
          <w:rFonts w:ascii="Times New Roman" w:eastAsiaTheme="minorHAnsi" w:hAnsi="Times New Roman" w:cs="Times New Roman"/>
          <w:i/>
          <w:sz w:val="22"/>
          <w:szCs w:val="22"/>
        </w:rPr>
        <w:t>(indicare di seguito gli estremi delle stesse e relativi importi):</w:t>
      </w:r>
      <w:r w:rsidRPr="00066B4C">
        <w:rPr>
          <w:rFonts w:ascii="Times New Roman" w:eastAsiaTheme="minorHAnsi" w:hAnsi="Times New Roman" w:cs="Times New Roman"/>
          <w:sz w:val="22"/>
          <w:szCs w:val="22"/>
        </w:rPr>
        <w:t>…;</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non ha commesso gravi violazioni non definitivamente accertate agli obblighi in materia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gravi violazioni non definitivamente accertate agli obblighi in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i/>
          <w:sz w:val="22"/>
          <w:szCs w:val="22"/>
        </w:rPr>
        <w:t>(indicare di seguito gli estremi delle stesse, relativi importi e ulteriori informazioni di cui al citato art. 95, comma 2);</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i/>
          <w:sz w:val="22"/>
          <w:szCs w:val="22"/>
        </w:rPr>
      </w:pPr>
      <w:r w:rsidRPr="00066B4C">
        <w:rPr>
          <w:rFonts w:ascii="Times New Roman" w:eastAsiaTheme="minorHAnsi" w:hAnsi="Times New Roman" w:cs="Times New Roman"/>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w:t>
      </w:r>
      <w:proofErr w:type="spellStart"/>
      <w:r w:rsidRPr="00066B4C">
        <w:rPr>
          <w:rFonts w:ascii="Times New Roman" w:eastAsiaTheme="minorHAnsi" w:hAnsi="Times New Roman" w:cs="Times New Roman"/>
          <w:sz w:val="22"/>
          <w:szCs w:val="22"/>
        </w:rPr>
        <w:t>avvalimento</w:t>
      </w:r>
      <w:proofErr w:type="spellEnd"/>
      <w:r w:rsidRPr="00066B4C">
        <w:rPr>
          <w:rFonts w:ascii="Times New Roman" w:eastAsiaTheme="minorHAnsi" w:hAnsi="Times New Roman" w:cs="Times New Roman"/>
          <w:sz w:val="22"/>
          <w:szCs w:val="22"/>
        </w:rPr>
        <w:t xml:space="preserve"> per migliorare la propria offerta)</w:t>
      </w:r>
      <w:r w:rsidRPr="00066B4C">
        <w:rPr>
          <w:rFonts w:ascii="Times New Roman" w:eastAsiaTheme="minorHAnsi" w:hAnsi="Times New Roman" w:cs="Times New Roman"/>
          <w:b/>
          <w:i/>
          <w:sz w:val="22"/>
          <w:szCs w:val="22"/>
        </w:rPr>
        <w:t xml:space="preserve"> o</w:t>
      </w:r>
      <w:r w:rsidRPr="00066B4C">
        <w:rPr>
          <w:rFonts w:ascii="Times New Roman" w:eastAsiaTheme="minorHAnsi" w:hAnsi="Times New Roman" w:cs="Times New Roman"/>
          <w:b/>
          <w:i/>
          <w:sz w:val="22"/>
          <w:szCs w:val="22"/>
        </w:rPr>
        <w:t>v</w:t>
      </w:r>
      <w:r w:rsidRPr="00066B4C">
        <w:rPr>
          <w:rFonts w:ascii="Times New Roman" w:eastAsiaTheme="minorHAnsi" w:hAnsi="Times New Roman" w:cs="Times New Roman"/>
          <w:b/>
          <w:i/>
          <w:sz w:val="22"/>
          <w:szCs w:val="22"/>
        </w:rPr>
        <w:t>vero</w:t>
      </w:r>
      <w:r w:rsidRPr="00066B4C">
        <w:rPr>
          <w:rFonts w:ascii="Times New Roman" w:eastAsiaTheme="minorHAnsi" w:hAnsi="Times New Roman" w:cs="Times New Roman"/>
          <w:sz w:val="22"/>
          <w:szCs w:val="22"/>
        </w:rPr>
        <w:t xml:space="preserve"> di partecipare alla gara contemporaneamente nelle seguenti forme …. </w:t>
      </w:r>
      <w:r w:rsidRPr="00066B4C">
        <w:rPr>
          <w:rFonts w:ascii="Times New Roman" w:eastAsiaTheme="minorHAnsi" w:hAnsi="Times New Roman" w:cs="Times New Roman"/>
          <w:i/>
          <w:sz w:val="22"/>
          <w:szCs w:val="22"/>
        </w:rPr>
        <w:t>(Se l’operatore economico dichiara di partecipare in più di una forma, allega la documentazione che dimostra che la circostanza non ha influito sulla gara, né è idonea a incidere sulla capacità di rispettare gli obblighi contrattuali);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essere iscritto nell’elenco dei fornitori, prestatori di servizi non soggetti a tentativo di infiltrazione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aver presentato domanda di </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scrizione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non essere iscritto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istituito presso la prefettura competente;</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ai sensi dell’art. 11 c. 3 del codice di applicare il/i seguenti contratti collettivi e eventuali accordi territ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 xml:space="preserve">riali integrativi degli stessi contratti indicando il Codice alfanumerico unico (art 16 </w:t>
      </w:r>
      <w:proofErr w:type="spellStart"/>
      <w:r w:rsidRPr="00066B4C">
        <w:rPr>
          <w:rFonts w:ascii="Times New Roman" w:eastAsiaTheme="minorHAnsi" w:hAnsi="Times New Roman" w:cs="Times New Roman"/>
          <w:sz w:val="22"/>
          <w:szCs w:val="22"/>
        </w:rPr>
        <w:t>quater</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DL</w:t>
      </w:r>
      <w:proofErr w:type="spellEnd"/>
      <w:r w:rsidRPr="00066B4C">
        <w:rPr>
          <w:rFonts w:ascii="Times New Roman" w:eastAsiaTheme="minorHAnsi" w:hAnsi="Times New Roman" w:cs="Times New Roman"/>
          <w:sz w:val="22"/>
          <w:szCs w:val="22"/>
        </w:rPr>
        <w:t xml:space="preserve"> 76/20)…. e nel caso di applicazioni di contratti diversi da quelli indicati nel Disciplinare di gara dichiara l’equivalenza delle tutele del/i contratto/i applicato/i sopra riportato/i rispetto a quelli indicati dall’amministrazione nel Disciplinare di gara;</w:t>
      </w:r>
      <w:r w:rsidRPr="00066B4C">
        <w:rPr>
          <w:rFonts w:ascii="Times New Roman" w:eastAsiaTheme="minorHAnsi" w:hAnsi="Times New Roman" w:cs="Times New Roman"/>
          <w:b/>
          <w:i/>
          <w:sz w:val="22"/>
          <w:szCs w:val="22"/>
        </w:rPr>
        <w:t xml:space="preserve"> ovvero </w:t>
      </w:r>
      <w:r w:rsidRPr="00066B4C">
        <w:rPr>
          <w:rFonts w:ascii="Times New Roman" w:eastAsiaTheme="minorHAnsi" w:hAnsi="Times New Roman" w:cs="Times New Roman"/>
          <w:sz w:val="22"/>
          <w:szCs w:val="22"/>
        </w:rPr>
        <w:t>dichiara di impegnarsi in caso di aggiudicazione e prima della stipulazione ad applicare il CCNL ed eventuali accordi territoriali integrativi indicati dall’amministrazione;</w:t>
      </w:r>
    </w:p>
    <w:p w:rsidR="00464468" w:rsidRPr="00066B4C" w:rsidRDefault="00464468" w:rsidP="00C331E4">
      <w:pPr>
        <w:pStyle w:val="Corpodeltesto"/>
        <w:numPr>
          <w:ilvl w:val="0"/>
          <w:numId w:val="3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remunerativa l’offerta economica presentata giacché per la sua formulazione ha preso atto e t</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nuto conto:</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delle condizioni contrattuali e degli oneri compresi quelli eventuali relativi in materia di sicure</w:t>
      </w:r>
      <w:r w:rsidRPr="00066B4C">
        <w:rPr>
          <w:rFonts w:ascii="Times New Roman" w:eastAsiaTheme="minorHAnsi" w:hAnsi="Times New Roman" w:cs="Times New Roman"/>
          <w:sz w:val="22"/>
          <w:szCs w:val="22"/>
        </w:rPr>
        <w:t>z</w:t>
      </w:r>
      <w:r w:rsidRPr="00066B4C">
        <w:rPr>
          <w:rFonts w:ascii="Times New Roman" w:eastAsiaTheme="minorHAnsi" w:hAnsi="Times New Roman" w:cs="Times New Roman"/>
          <w:sz w:val="22"/>
          <w:szCs w:val="22"/>
        </w:rPr>
        <w:t>za, di assicurazione, di condizioni di lavoro e di previdenza e assistenza in vigore nel luogo dove devono essere svolti i lavori;</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tutte le circostanze generali, particolari e locali, nessuna esclusa ed eccettuata, che possono avere influito o influire sia sulle forniture dei materiali e/o sulle lavorazioni, sia sulla determin</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zione della propria offerta;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accetta, senza condizione o riserva alcuna, tutte le norme e disposizioni contenute nella documentazione di gara;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impegnarsi, nel caso risultasse aggiudicatario, ad osservare le norme e le prescrizioni che sono prev</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ste nel Patto di integrità approvato con deliberazione del Presidente della Provincia di Benevento n. 60 del 12/05/2020, con cui si intende garantire una leale concorrenza e pari opportunità di successo a tutti i </w:t>
      </w:r>
      <w:r w:rsidRPr="00066B4C">
        <w:rPr>
          <w:rFonts w:ascii="Times New Roman" w:eastAsiaTheme="minorHAnsi" w:hAnsi="Times New Roman" w:cs="Times New Roman"/>
          <w:sz w:val="22"/>
          <w:szCs w:val="22"/>
        </w:rPr>
        <w:lastRenderedPageBreak/>
        <w:t>partecipanti, nonché una corretta e trasparente esecuzione del contratto assegnato e a farsi carico di eve</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 xml:space="preserve">tuali oneri ad esso correlati e alle eventuali previsioni di ulteriori </w:t>
      </w:r>
      <w:proofErr w:type="spellStart"/>
      <w:r w:rsidRPr="00066B4C">
        <w:rPr>
          <w:rFonts w:ascii="Times New Roman" w:eastAsiaTheme="minorHAnsi" w:hAnsi="Times New Roman" w:cs="Times New Roman"/>
          <w:sz w:val="22"/>
          <w:szCs w:val="22"/>
        </w:rPr>
        <w:t>stipulandi</w:t>
      </w:r>
      <w:proofErr w:type="spellEnd"/>
      <w:r w:rsidRPr="00066B4C">
        <w:rPr>
          <w:rFonts w:ascii="Times New Roman" w:eastAsiaTheme="minorHAnsi" w:hAnsi="Times New Roman" w:cs="Times New Roman"/>
          <w:sz w:val="22"/>
          <w:szCs w:val="22"/>
        </w:rPr>
        <w:t xml:space="preserve"> Patti di integrità/Protocolli di Legalità;</w:t>
      </w:r>
    </w:p>
    <w:p w:rsidR="00846F6F" w:rsidRDefault="00464468" w:rsidP="00846F6F">
      <w:pPr>
        <w:pStyle w:val="Corpodeltesto"/>
        <w:numPr>
          <w:ilvl w:val="0"/>
          <w:numId w:val="34"/>
        </w:numPr>
        <w:suppressAutoHyphens w:val="0"/>
        <w:autoSpaceDE w:val="0"/>
        <w:spacing w:before="149" w:after="0" w:line="288" w:lineRule="auto"/>
        <w:ind w:left="357"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autorizza, qualora un partecipante alla gara eserciti la facoltà di “accesso agli atti”, la stazione appaltante a rilasciare copia di tutta la documentazione presentata per la partecipazione alla gara </w:t>
      </w:r>
      <w:r w:rsidRPr="005019BB">
        <w:rPr>
          <w:rFonts w:ascii="Times New Roman" w:eastAsiaTheme="minorHAnsi" w:hAnsi="Times New Roman" w:cs="Times New Roman"/>
          <w:b/>
          <w:i/>
          <w:sz w:val="22"/>
          <w:szCs w:val="22"/>
        </w:rPr>
        <w:t>oppure</w:t>
      </w:r>
      <w:r w:rsidRPr="008D2DB0">
        <w:rPr>
          <w:rFonts w:ascii="Times New Roman" w:eastAsiaTheme="minorHAnsi" w:hAnsi="Times New Roman" w:cs="Times New Roman"/>
          <w:sz w:val="22"/>
          <w:szCs w:val="22"/>
        </w:rPr>
        <w:t xml:space="preserve"> </w:t>
      </w:r>
      <w:r w:rsidRPr="00066B4C">
        <w:rPr>
          <w:rFonts w:ascii="Times New Roman" w:eastAsiaTheme="minorHAnsi" w:hAnsi="Times New Roman" w:cs="Times New Roman"/>
          <w:sz w:val="22"/>
          <w:szCs w:val="22"/>
        </w:rPr>
        <w:t>non aut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rizza, qualora un partecipante alla gara eserciti la facoltà di “accesso agli atti”, la stazione appaltante a 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lasciare copia dell’offerta tecnica e delle spiegazioni che saranno eventualmente richieste in sede di ver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fica delle offerte anomale, in quanto coperte da segreto tecnico/commerciale.</w:t>
      </w:r>
      <w:r w:rsidR="00846F6F">
        <w:rPr>
          <w:rFonts w:ascii="Times New Roman" w:eastAsiaTheme="minorHAnsi" w:hAnsi="Times New Roman" w:cs="Times New Roman"/>
          <w:sz w:val="22"/>
          <w:szCs w:val="22"/>
        </w:rPr>
        <w:t xml:space="preserve"> </w:t>
      </w:r>
    </w:p>
    <w:p w:rsidR="00464468" w:rsidRPr="00846F6F" w:rsidRDefault="00464468" w:rsidP="00846F6F">
      <w:pPr>
        <w:pStyle w:val="Corpodeltesto"/>
        <w:suppressAutoHyphens w:val="0"/>
        <w:autoSpaceDE w:val="0"/>
        <w:spacing w:after="0" w:line="288" w:lineRule="auto"/>
        <w:ind w:left="357"/>
        <w:jc w:val="both"/>
        <w:textAlignment w:val="auto"/>
        <w:rPr>
          <w:rFonts w:ascii="Times New Roman" w:eastAsiaTheme="minorHAnsi" w:hAnsi="Times New Roman" w:cs="Times New Roman"/>
          <w:sz w:val="22"/>
          <w:szCs w:val="22"/>
        </w:rPr>
      </w:pPr>
      <w:r w:rsidRPr="00846F6F">
        <w:rPr>
          <w:rFonts w:ascii="Times New Roman" w:eastAsiaTheme="minorHAnsi" w:hAnsi="Times New Roman" w:cs="Times New Roman"/>
          <w:sz w:val="22"/>
          <w:szCs w:val="22"/>
        </w:rPr>
        <w:t xml:space="preserve">Tale dichiarazione dovrà essere adeguatamente motivata e comprovata ai sensi dell’art.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che continua ad applicarsi fino al 31/12/2023; la PROVINCIA </w:t>
      </w:r>
      <w:proofErr w:type="spellStart"/>
      <w:r w:rsidRPr="00846F6F">
        <w:rPr>
          <w:rFonts w:ascii="Times New Roman" w:eastAsiaTheme="minorHAnsi" w:hAnsi="Times New Roman" w:cs="Times New Roman"/>
          <w:sz w:val="22"/>
          <w:szCs w:val="22"/>
        </w:rPr>
        <w:t>DI</w:t>
      </w:r>
      <w:proofErr w:type="spellEnd"/>
      <w:r w:rsidRPr="00846F6F">
        <w:rPr>
          <w:rFonts w:ascii="Times New Roman" w:eastAsiaTheme="minorHAnsi" w:hAnsi="Times New Roman" w:cs="Times New Roman"/>
          <w:sz w:val="22"/>
          <w:szCs w:val="22"/>
        </w:rPr>
        <w:t xml:space="preserve"> BENEVENTO si riserva di valutare la fondatezza delle motivazioni addotte in relazione alla sussistenza o meno di s</w:t>
      </w:r>
      <w:r w:rsidRPr="00846F6F">
        <w:rPr>
          <w:rFonts w:ascii="Times New Roman" w:eastAsiaTheme="minorHAnsi" w:hAnsi="Times New Roman" w:cs="Times New Roman"/>
          <w:sz w:val="22"/>
          <w:szCs w:val="22"/>
        </w:rPr>
        <w:t>e</w:t>
      </w:r>
      <w:r w:rsidRPr="00846F6F">
        <w:rPr>
          <w:rFonts w:ascii="Times New Roman" w:eastAsiaTheme="minorHAnsi" w:hAnsi="Times New Roman" w:cs="Times New Roman"/>
          <w:sz w:val="22"/>
          <w:szCs w:val="22"/>
        </w:rPr>
        <w:t xml:space="preserve">greti tecnici o commerciali in conformità a quanto previsto dal citato 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In assenza di tale dichiarazione, ovvero in caso di dichiarazione generica o non adeguatamente motivata, la Provincia di Benevento provvederà a dar seguito ad eventuali istanze di accesso che dove</w:t>
      </w:r>
      <w:r w:rsidRPr="00846F6F">
        <w:rPr>
          <w:rFonts w:ascii="Times New Roman" w:eastAsiaTheme="minorHAnsi" w:hAnsi="Times New Roman" w:cs="Times New Roman"/>
          <w:sz w:val="22"/>
          <w:szCs w:val="22"/>
        </w:rPr>
        <w:t>s</w:t>
      </w:r>
      <w:r w:rsidRPr="00846F6F">
        <w:rPr>
          <w:rFonts w:ascii="Times New Roman" w:eastAsiaTheme="minorHAnsi" w:hAnsi="Times New Roman" w:cs="Times New Roman"/>
          <w:sz w:val="22"/>
          <w:szCs w:val="22"/>
        </w:rPr>
        <w:t>sero essere presentate dai partecipanti alla gara anche con riferimento all’offerta tecnica e alle spiegazi</w:t>
      </w:r>
      <w:r w:rsidRPr="00846F6F">
        <w:rPr>
          <w:rFonts w:ascii="Times New Roman" w:eastAsiaTheme="minorHAnsi" w:hAnsi="Times New Roman" w:cs="Times New Roman"/>
          <w:sz w:val="22"/>
          <w:szCs w:val="22"/>
        </w:rPr>
        <w:t>o</w:t>
      </w:r>
      <w:r w:rsidRPr="00846F6F">
        <w:rPr>
          <w:rFonts w:ascii="Times New Roman" w:eastAsiaTheme="minorHAnsi" w:hAnsi="Times New Roman" w:cs="Times New Roman"/>
          <w:sz w:val="22"/>
          <w:szCs w:val="22"/>
        </w:rPr>
        <w:t>ni che saranno eventualmente richieste in sede di verifica delle offerte anomale;</w:t>
      </w:r>
    </w:p>
    <w:p w:rsidR="00464468" w:rsidRPr="00066B4C" w:rsidRDefault="00464468" w:rsidP="00464468">
      <w:pPr>
        <w:pStyle w:val="Corpodeltesto"/>
        <w:spacing w:before="149" w:after="240"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non residenti e privi di stabile organizzazione in Italia</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 I propri: domicilio fiscale________, codice fiscale________, partita IVA________-, l’indirizzo di posta elettronica certificata o strumento analogo negli altri Stati membri____________ e di impegnarsi ad un</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formarsi, in caso di aggiudicazione, alla disciplina di cui agli articoli 17, comma 2, e 53, comma 3 del d.p.r. 633/1972 e a comunicare alla S.A. la nomina del proprio rappresentante fiscale, nelle forme di le</w:t>
      </w:r>
      <w:r w:rsidRPr="00066B4C">
        <w:rPr>
          <w:rFonts w:ascii="Times New Roman" w:eastAsiaTheme="minorHAnsi" w:hAnsi="Times New Roman" w:cs="Times New Roman"/>
          <w:sz w:val="22"/>
          <w:szCs w:val="22"/>
        </w:rPr>
        <w:t>g</w:t>
      </w:r>
      <w:r w:rsidRPr="00066B4C">
        <w:rPr>
          <w:rFonts w:ascii="Times New Roman" w:eastAsiaTheme="minorHAnsi" w:hAnsi="Times New Roman" w:cs="Times New Roman"/>
          <w:sz w:val="22"/>
          <w:szCs w:val="22"/>
        </w:rPr>
        <w:t>ge;</w:t>
      </w:r>
    </w:p>
    <w:p w:rsidR="00464468" w:rsidRPr="00066B4C" w:rsidRDefault="00464468" w:rsidP="00DB7FE5">
      <w:pPr>
        <w:pStyle w:val="Corpodeltesto"/>
        <w:spacing w:before="149" w:after="240" w:line="288" w:lineRule="auto"/>
        <w:ind w:right="-285"/>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ammessi al concordato preventivo con continuità aziendale di cui all’art. 186 bis del R.D. 16 marzo 1942, n. 267</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che rappresenta è stato ammesso al concordato preventivo con continuità </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ziendale di cui all’articolo 372 del decreto legislativo 12 gennaio 2019 , n. 14 con provvedimento del</w:t>
      </w:r>
      <w:r w:rsidRPr="00066B4C">
        <w:rPr>
          <w:rFonts w:ascii="Times New Roman" w:eastAsiaTheme="minorHAnsi" w:hAnsi="Times New Roman" w:cs="Times New Roman"/>
          <w:sz w:val="22"/>
          <w:szCs w:val="22"/>
        </w:rPr>
        <w:tab/>
        <w:t xml:space="preserve"> n.____ in data</w:t>
      </w:r>
      <w:r w:rsidRPr="00066B4C">
        <w:rPr>
          <w:rFonts w:ascii="Times New Roman" w:eastAsiaTheme="minorHAnsi" w:hAnsi="Times New Roman" w:cs="Times New Roman"/>
          <w:sz w:val="22"/>
          <w:szCs w:val="22"/>
        </w:rPr>
        <w:tab/>
        <w:t>_______ed è stato autorizzato a partecipare alle gare con provvedimento del</w:t>
      </w:r>
      <w:r w:rsidRPr="00066B4C">
        <w:rPr>
          <w:rFonts w:ascii="Times New Roman" w:eastAsiaTheme="minorHAnsi" w:hAnsi="Times New Roman" w:cs="Times New Roman"/>
          <w:sz w:val="22"/>
          <w:szCs w:val="22"/>
        </w:rPr>
        <w:tab/>
        <w:t xml:space="preserve"> n.____in data</w:t>
      </w:r>
      <w:r w:rsidRPr="00066B4C">
        <w:rPr>
          <w:rFonts w:ascii="Times New Roman" w:eastAsiaTheme="minorHAnsi" w:hAnsi="Times New Roman" w:cs="Times New Roman"/>
          <w:sz w:val="22"/>
          <w:szCs w:val="22"/>
        </w:rPr>
        <w:tab/>
        <w:t>_______;</w:t>
      </w:r>
    </w:p>
    <w:p w:rsidR="00464468" w:rsidRPr="00066B4C" w:rsidRDefault="00464468" w:rsidP="00464468">
      <w:pPr>
        <w:pStyle w:val="Corpodeltesto"/>
        <w:spacing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eventuale se partecipante in raggruppamento</w:t>
      </w:r>
    </w:p>
    <w:p w:rsidR="00464468" w:rsidRDefault="00464468" w:rsidP="008233BA">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nonché dichiara che le altre imprese aderenti al raggruppamento non sono assoggettate ad una procedura concorsuale, ai sensi dell’articolo 95, commi 4 e 5, del decreto legislativo n. 14/2019.</w:t>
      </w:r>
    </w:p>
    <w:p w:rsidR="00464468" w:rsidRPr="00066B4C" w:rsidRDefault="00464468" w:rsidP="00464468">
      <w:pPr>
        <w:pStyle w:val="Corpodeltesto"/>
        <w:spacing w:before="149"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 xml:space="preserve">Ulteriori dichiarazioni di cui alla normativa PNRR </w:t>
      </w:r>
    </w:p>
    <w:p w:rsidR="00464468" w:rsidRPr="00066B4C" w:rsidRDefault="00464468" w:rsidP="00AF0941">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Trattandosi di procedura di gara afferente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ciascuna delle seguenti imprese: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concorrente singolo</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raggruppate/</w:t>
      </w:r>
      <w:proofErr w:type="spellStart"/>
      <w:r w:rsidRPr="00066B4C">
        <w:rPr>
          <w:rFonts w:ascii="Times New Roman" w:eastAsiaTheme="minorHAnsi" w:hAnsi="Times New Roman" w:cs="Times New Roman"/>
          <w:sz w:val="22"/>
          <w:szCs w:val="22"/>
        </w:rPr>
        <w:t>raggruppande</w:t>
      </w:r>
      <w:proofErr w:type="spellEnd"/>
      <w:r w:rsidRPr="00066B4C">
        <w:rPr>
          <w:rFonts w:ascii="Times New Roman" w:eastAsiaTheme="minorHAnsi" w:hAnsi="Times New Roman" w:cs="Times New Roman"/>
          <w:sz w:val="22"/>
          <w:szCs w:val="22"/>
        </w:rPr>
        <w:t>, consorziate/</w:t>
      </w:r>
      <w:proofErr w:type="spellStart"/>
      <w:r w:rsidRPr="00066B4C">
        <w:rPr>
          <w:rFonts w:ascii="Times New Roman" w:eastAsiaTheme="minorHAnsi" w:hAnsi="Times New Roman" w:cs="Times New Roman"/>
          <w:sz w:val="22"/>
          <w:szCs w:val="22"/>
        </w:rPr>
        <w:t>consorziande</w:t>
      </w:r>
      <w:proofErr w:type="spellEnd"/>
      <w:r w:rsidRPr="00066B4C">
        <w:rPr>
          <w:rFonts w:ascii="Times New Roman" w:eastAsiaTheme="minorHAnsi" w:hAnsi="Times New Roman" w:cs="Times New Roman"/>
          <w:sz w:val="22"/>
          <w:szCs w:val="22"/>
        </w:rPr>
        <w:t xml:space="preserve"> (del Conso</w:t>
      </w:r>
      <w:r w:rsidRPr="00066B4C">
        <w:rPr>
          <w:rFonts w:ascii="Times New Roman" w:eastAsiaTheme="minorHAnsi" w:hAnsi="Times New Roman" w:cs="Times New Roman"/>
          <w:sz w:val="22"/>
          <w:szCs w:val="22"/>
        </w:rPr>
        <w:t>r</w:t>
      </w:r>
      <w:r w:rsidRPr="00066B4C">
        <w:rPr>
          <w:rFonts w:ascii="Times New Roman" w:eastAsiaTheme="minorHAnsi" w:hAnsi="Times New Roman" w:cs="Times New Roman"/>
          <w:sz w:val="22"/>
          <w:szCs w:val="22"/>
        </w:rPr>
        <w:t>zio ordinario) o GEIE;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aderenti al contratto di rete indicate come esecutrici e dalla rete m</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desima nel caso in cui questa abbia soggettività giuridica.</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lastRenderedPageBreak/>
        <w:t>dal Consorzio (di cui alle lett. b) c) e d) del comma 2 art 65 del Codice) e dalle imprese consorziate indicate come esecutrici.</w:t>
      </w:r>
    </w:p>
    <w:p w:rsidR="00464468" w:rsidRPr="00066B4C" w:rsidRDefault="007E69E9" w:rsidP="00464468">
      <w:pPr>
        <w:pStyle w:val="Corpodeltesto"/>
        <w:spacing w:before="149" w:line="288" w:lineRule="auto"/>
        <w:ind w:right="-992"/>
        <w:rPr>
          <w:rFonts w:ascii="Times New Roman" w:eastAsiaTheme="minorHAnsi" w:hAnsi="Times New Roman" w:cs="Times New Roman"/>
          <w:sz w:val="22"/>
          <w:szCs w:val="22"/>
        </w:rPr>
      </w:pPr>
      <w:r>
        <w:rPr>
          <w:rFonts w:ascii="Times New Roman" w:eastAsiaTheme="minorHAnsi" w:hAnsi="Times New Roman" w:cs="Times New Roman"/>
          <w:sz w:val="22"/>
          <w:szCs w:val="22"/>
        </w:rPr>
        <w:t>dichiara</w:t>
      </w:r>
      <w:r w:rsidR="00464468" w:rsidRPr="00066B4C">
        <w:rPr>
          <w:rFonts w:ascii="Times New Roman" w:eastAsiaTheme="minorHAnsi" w:hAnsi="Times New Roman" w:cs="Times New Roman"/>
          <w:sz w:val="22"/>
          <w:szCs w:val="22"/>
        </w:rPr>
        <w:t>:</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impegnarsi, ai sensi dell’art. 47 comma 4 del D.L. 77/2021, stante la deroga prevista ai sensi dell’articolo 47, comma 7, del dello stesso D.L. a pena di esclusione dalla gara, in caso di aggiudic</w:t>
      </w:r>
      <w:r w:rsidRPr="00066B4C">
        <w:rPr>
          <w:sz w:val="22"/>
          <w:szCs w:val="22"/>
        </w:rPr>
        <w:t>a</w:t>
      </w:r>
      <w:r w:rsidRPr="00066B4C">
        <w:rPr>
          <w:sz w:val="22"/>
          <w:szCs w:val="22"/>
        </w:rPr>
        <w:t>zione dell’appalto, di assicurare all’occupazione giovanile una quota pari ad almeno il 30% delle a</w:t>
      </w:r>
      <w:r w:rsidRPr="00066B4C">
        <w:rPr>
          <w:sz w:val="22"/>
          <w:szCs w:val="22"/>
        </w:rPr>
        <w:t>s</w:t>
      </w:r>
      <w:r w:rsidRPr="00066B4C">
        <w:rPr>
          <w:sz w:val="22"/>
          <w:szCs w:val="22"/>
        </w:rPr>
        <w:t>sunzioni necessarie per l’esecuzione del contratto o per la realizzazione di attività ad esso connesse o strumentali;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ai sensi dell’articolo 17 della legge 12 marzo 1999, n. 68, di essere in regola con le norme che disc</w:t>
      </w:r>
      <w:r w:rsidRPr="00066B4C">
        <w:rPr>
          <w:sz w:val="22"/>
          <w:szCs w:val="22"/>
        </w:rPr>
        <w:t>i</w:t>
      </w:r>
      <w:r w:rsidRPr="00066B4C">
        <w:rPr>
          <w:sz w:val="22"/>
          <w:szCs w:val="22"/>
        </w:rPr>
        <w:t>plinano il diritto al lavoro delle persone con disabilità;</w:t>
      </w:r>
    </w:p>
    <w:p w:rsidR="00464468" w:rsidRPr="00066B4C" w:rsidRDefault="00464468" w:rsidP="00C331E4">
      <w:pPr>
        <w:pStyle w:val="Paragrafoelenco"/>
        <w:widowControl w:val="0"/>
        <w:numPr>
          <w:ilvl w:val="0"/>
          <w:numId w:val="34"/>
        </w:numPr>
        <w:tabs>
          <w:tab w:val="left" w:pos="748"/>
        </w:tabs>
        <w:suppressAutoHyphens w:val="0"/>
        <w:spacing w:after="120"/>
        <w:ind w:left="714" w:hanging="357"/>
        <w:jc w:val="both"/>
        <w:textAlignment w:val="auto"/>
        <w:rPr>
          <w:sz w:val="22"/>
          <w:szCs w:val="22"/>
        </w:rPr>
      </w:pPr>
      <w:r w:rsidRPr="00066B4C">
        <w:rPr>
          <w:sz w:val="22"/>
          <w:szCs w:val="22"/>
        </w:rPr>
        <w:t>che l’impresa ha la seguente dimensione aziendale :</w:t>
      </w:r>
    </w:p>
    <w:p w:rsidR="00464468" w:rsidRPr="00066B4C" w:rsidRDefault="00464468" w:rsidP="00D359FE">
      <w:pPr>
        <w:pStyle w:val="Paragrafoelenco"/>
        <w:widowControl w:val="0"/>
        <w:numPr>
          <w:ilvl w:val="1"/>
          <w:numId w:val="48"/>
        </w:numPr>
        <w:tabs>
          <w:tab w:val="left" w:pos="1063"/>
        </w:tabs>
        <w:suppressAutoHyphens w:val="0"/>
        <w:spacing w:before="1" w:line="360" w:lineRule="auto"/>
        <w:textAlignment w:val="auto"/>
        <w:rPr>
          <w:sz w:val="22"/>
          <w:szCs w:val="22"/>
        </w:rPr>
      </w:pPr>
      <w:r w:rsidRPr="00066B4C">
        <w:rPr>
          <w:sz w:val="22"/>
          <w:szCs w:val="22"/>
        </w:rPr>
        <w:t>da 0 a inferiore a 15 dipendenti</w:t>
      </w:r>
    </w:p>
    <w:p w:rsidR="00464468" w:rsidRPr="00066B4C" w:rsidRDefault="00464468" w:rsidP="00D359FE">
      <w:pPr>
        <w:pStyle w:val="Paragrafoelenco"/>
        <w:widowControl w:val="0"/>
        <w:numPr>
          <w:ilvl w:val="1"/>
          <w:numId w:val="48"/>
        </w:numPr>
        <w:tabs>
          <w:tab w:val="left" w:pos="1063"/>
        </w:tabs>
        <w:suppressAutoHyphens w:val="0"/>
        <w:spacing w:line="360" w:lineRule="auto"/>
        <w:textAlignment w:val="auto"/>
        <w:rPr>
          <w:sz w:val="22"/>
          <w:szCs w:val="22"/>
        </w:rPr>
      </w:pPr>
      <w:r w:rsidRPr="00066B4C">
        <w:rPr>
          <w:sz w:val="22"/>
          <w:szCs w:val="22"/>
        </w:rPr>
        <w:t>da 15 a 50 dipendenti</w:t>
      </w:r>
    </w:p>
    <w:p w:rsidR="00464468" w:rsidRPr="00066B4C" w:rsidRDefault="00D359FE" w:rsidP="00D359FE">
      <w:pPr>
        <w:pStyle w:val="Paragrafoelenco"/>
        <w:widowControl w:val="0"/>
        <w:numPr>
          <w:ilvl w:val="1"/>
          <w:numId w:val="48"/>
        </w:numPr>
        <w:tabs>
          <w:tab w:val="left" w:pos="1063"/>
          <w:tab w:val="left" w:pos="2190"/>
        </w:tabs>
        <w:suppressAutoHyphens w:val="0"/>
        <w:spacing w:line="360" w:lineRule="auto"/>
        <w:textAlignment w:val="auto"/>
        <w:rPr>
          <w:sz w:val="22"/>
          <w:szCs w:val="22"/>
        </w:rPr>
      </w:pPr>
      <w:r>
        <w:rPr>
          <w:sz w:val="22"/>
          <w:szCs w:val="22"/>
        </w:rPr>
        <w:t xml:space="preserve">oltre 50 </w:t>
      </w:r>
      <w:r w:rsidR="00464468" w:rsidRPr="00066B4C">
        <w:rPr>
          <w:sz w:val="22"/>
          <w:szCs w:val="22"/>
        </w:rPr>
        <w:t>dipendenti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w:t>
      </w:r>
      <w:r w:rsidRPr="00066B4C">
        <w:rPr>
          <w:i/>
          <w:sz w:val="22"/>
          <w:szCs w:val="22"/>
        </w:rPr>
        <w:t>eventuale per gli operatori economici che occupano un numero di dipendenti oltre cinquanta</w:t>
      </w:r>
      <w:r w:rsidRPr="00066B4C">
        <w:rPr>
          <w:sz w:val="22"/>
          <w:szCs w:val="22"/>
        </w:rPr>
        <w:t>) di aver allegato nella “Busta DOCUMENTAZIONE AMMINISTRATIVA” COPIA dell’ultimo RA</w:t>
      </w:r>
      <w:r w:rsidRPr="00066B4C">
        <w:rPr>
          <w:sz w:val="22"/>
          <w:szCs w:val="22"/>
        </w:rPr>
        <w:t>P</w:t>
      </w:r>
      <w:r w:rsidRPr="00066B4C">
        <w:rPr>
          <w:sz w:val="22"/>
          <w:szCs w:val="22"/>
        </w:rPr>
        <w:t>PORTO periodico sulla situazione del personale maschile e femminile redatto ai sensi dell’art. 46 del decreto legislativo 11 aprile 2006, n.198, con attestazione della sua conformità a quello trasmesso a</w:t>
      </w:r>
      <w:r w:rsidRPr="00066B4C">
        <w:rPr>
          <w:sz w:val="22"/>
          <w:szCs w:val="22"/>
        </w:rPr>
        <w:t>l</w:t>
      </w:r>
      <w:r w:rsidRPr="00066B4C">
        <w:rPr>
          <w:sz w:val="22"/>
          <w:szCs w:val="22"/>
        </w:rPr>
        <w:t>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i/>
          <w:sz w:val="22"/>
          <w:szCs w:val="22"/>
        </w:rPr>
        <w:t>(eventuale per gli operatori economici che occupano un numero di dipendenti pari o superiore a 15 e pari o inferiori a 50)</w:t>
      </w:r>
      <w:r w:rsidRPr="00066B4C">
        <w:rPr>
          <w:sz w:val="22"/>
          <w:szCs w:val="22"/>
        </w:rPr>
        <w:t xml:space="preserve">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 D.L. 77/2021, a consegnare alla st</w:t>
      </w:r>
      <w:r w:rsidRPr="00066B4C">
        <w:rPr>
          <w:sz w:val="22"/>
          <w:szCs w:val="22"/>
        </w:rPr>
        <w:t>a</w:t>
      </w:r>
      <w:r w:rsidRPr="00066B4C">
        <w:rPr>
          <w:sz w:val="22"/>
          <w:szCs w:val="22"/>
        </w:rPr>
        <w:t>zione appaltante, entro 6 mesi dalla stipula del contratto, ed in caso di aggiudicazione, nonché a</w:t>
      </w:r>
      <w:r w:rsidRPr="00066B4C">
        <w:rPr>
          <w:sz w:val="22"/>
          <w:szCs w:val="22"/>
        </w:rPr>
        <w:t>l</w:t>
      </w:r>
      <w:r w:rsidRPr="00066B4C">
        <w:rPr>
          <w:sz w:val="22"/>
          <w:szCs w:val="22"/>
        </w:rPr>
        <w:t>le rappresentanze sindacali aziendali, alla consigliera e al consigliere regionale di parità, una r</w:t>
      </w:r>
      <w:r w:rsidRPr="00066B4C">
        <w:rPr>
          <w:sz w:val="22"/>
          <w:szCs w:val="22"/>
        </w:rPr>
        <w:t>e</w:t>
      </w:r>
      <w:r w:rsidRPr="00066B4C">
        <w:rPr>
          <w:sz w:val="22"/>
          <w:szCs w:val="22"/>
        </w:rPr>
        <w:t>lazione di genere sulla situazione del personale maschile e femminile in ognuna delle professioni ed in relazione allo stato di assunzioni, della formazione, della promozione professionale, dei l</w:t>
      </w:r>
      <w:r w:rsidRPr="00066B4C">
        <w:rPr>
          <w:sz w:val="22"/>
          <w:szCs w:val="22"/>
        </w:rPr>
        <w:t>i</w:t>
      </w:r>
      <w:r w:rsidRPr="00066B4C">
        <w:rPr>
          <w:sz w:val="22"/>
          <w:szCs w:val="22"/>
        </w:rPr>
        <w:t>velli, dei passaggi di categoria o di qualifica, di altri fenomeni di mobilità, dell'intervento della Cassa integrazione guadagni, dei licenziamenti, dei prepensionamenti e pensionamenti, della r</w:t>
      </w:r>
      <w:r w:rsidRPr="00066B4C">
        <w:rPr>
          <w:sz w:val="22"/>
          <w:szCs w:val="22"/>
        </w:rPr>
        <w:t>e</w:t>
      </w:r>
      <w:r w:rsidRPr="00066B4C">
        <w:rPr>
          <w:sz w:val="22"/>
          <w:szCs w:val="22"/>
        </w:rPr>
        <w:t>tribuzione effettivamente corrisposta. La mancata produzione della relazione comporta l’applicazione di penali;</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3bis, D.L. 77/2021, in caso di aggiudic</w:t>
      </w:r>
      <w:r w:rsidRPr="00066B4C">
        <w:rPr>
          <w:sz w:val="22"/>
          <w:szCs w:val="22"/>
        </w:rPr>
        <w:t>a</w:t>
      </w:r>
      <w:r w:rsidRPr="00066B4C">
        <w:rPr>
          <w:sz w:val="22"/>
          <w:szCs w:val="22"/>
        </w:rPr>
        <w:t>zione, a consegnare alla stazione appaltante, entro 6 mesi dalla stipula del contratto, la Certific</w:t>
      </w:r>
      <w:r w:rsidRPr="00066B4C">
        <w:rPr>
          <w:sz w:val="22"/>
          <w:szCs w:val="22"/>
        </w:rPr>
        <w:t>a</w:t>
      </w:r>
      <w:r w:rsidRPr="00066B4C">
        <w:rPr>
          <w:sz w:val="22"/>
          <w:szCs w:val="22"/>
        </w:rPr>
        <w:t>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w:t>
      </w:r>
      <w:r w:rsidRPr="00066B4C">
        <w:rPr>
          <w:sz w:val="22"/>
          <w:szCs w:val="22"/>
        </w:rPr>
        <w:t>a</w:t>
      </w:r>
      <w:r w:rsidRPr="00066B4C">
        <w:rPr>
          <w:sz w:val="22"/>
          <w:szCs w:val="22"/>
        </w:rPr>
        <w:t>cali aziendali. La mancata produzione della relazione comporta l’applicazione delle penali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non essere incorso nell’interdizione automatica, nei dodici mesi precedenti il termine di pr</w:t>
      </w:r>
      <w:r w:rsidRPr="00066B4C">
        <w:rPr>
          <w:sz w:val="22"/>
          <w:szCs w:val="22"/>
        </w:rPr>
        <w:t>e</w:t>
      </w:r>
      <w:r w:rsidRPr="00066B4C">
        <w:rPr>
          <w:sz w:val="22"/>
          <w:szCs w:val="22"/>
        </w:rPr>
        <w:t>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lastRenderedPageBreak/>
        <w:t>di prendere atto che, ai sensi dell'art. 47, comma 6, D.L. 77/2021, è prevista l’applicazione delle p</w:t>
      </w:r>
      <w:r w:rsidRPr="00066B4C">
        <w:rPr>
          <w:sz w:val="22"/>
          <w:szCs w:val="22"/>
        </w:rPr>
        <w:t>e</w:t>
      </w:r>
      <w:r w:rsidRPr="00066B4C">
        <w:rPr>
          <w:sz w:val="22"/>
          <w:szCs w:val="22"/>
        </w:rPr>
        <w:t>nali, anche nel caso di inadempimento agli obblighi di cui al comma 3, 3bis e 4 dell'art. 47, comma 3,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assumere in fase di esecuzione le prescrizioni/obblighi specifici relativi al PNRR ed al PNC rel</w:t>
      </w:r>
      <w:r w:rsidRPr="00066B4C">
        <w:rPr>
          <w:sz w:val="22"/>
          <w:szCs w:val="22"/>
        </w:rPr>
        <w:t>a</w:t>
      </w:r>
      <w:r w:rsidRPr="00066B4C">
        <w:rPr>
          <w:sz w:val="22"/>
          <w:szCs w:val="22"/>
        </w:rPr>
        <w:t>tivamente al DNSH (non arrecare danno significativo agli obiettivi ambientali) ai sensi dell'articolo 17 del Regolamento (UE) 2020/852 del Parlamento europeo e del Consiglio del 18 giugno 2020;</w:t>
      </w:r>
    </w:p>
    <w:p w:rsidR="004F5C0F"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B514F2">
        <w:rPr>
          <w:sz w:val="22"/>
          <w:szCs w:val="22"/>
        </w:rPr>
        <w:t>di conformarsi, in caso di aggiudicazione dell’appalto, agli obblighi di condotta previsti dal “</w:t>
      </w:r>
      <w:r w:rsidR="00070854" w:rsidRPr="00B514F2">
        <w:rPr>
          <w:sz w:val="22"/>
          <w:szCs w:val="22"/>
        </w:rPr>
        <w:t xml:space="preserve">Nuovo </w:t>
      </w:r>
      <w:r w:rsidRPr="00B514F2">
        <w:rPr>
          <w:sz w:val="22"/>
          <w:szCs w:val="22"/>
        </w:rPr>
        <w:t>Codice di comportamento</w:t>
      </w:r>
      <w:r w:rsidR="004F5C0F" w:rsidRPr="00066B4C">
        <w:rPr>
          <w:sz w:val="22"/>
          <w:szCs w:val="22"/>
        </w:rPr>
        <w:t>”</w:t>
      </w:r>
      <w:r w:rsidRPr="00066B4C">
        <w:rPr>
          <w:sz w:val="22"/>
          <w:szCs w:val="22"/>
        </w:rPr>
        <w:t xml:space="preserve"> dei dipendenti </w:t>
      </w:r>
      <w:r w:rsidR="008C11E8" w:rsidRPr="00066B4C">
        <w:rPr>
          <w:sz w:val="22"/>
          <w:szCs w:val="22"/>
        </w:rPr>
        <w:t>della Provincia di Benevento</w:t>
      </w:r>
      <w:r w:rsidRPr="00066B4C">
        <w:rPr>
          <w:sz w:val="22"/>
          <w:szCs w:val="22"/>
        </w:rPr>
        <w:t xml:space="preserve"> approvato con </w:t>
      </w:r>
      <w:r w:rsidR="008C11E8" w:rsidRPr="00066B4C">
        <w:rPr>
          <w:sz w:val="22"/>
          <w:szCs w:val="22"/>
        </w:rPr>
        <w:t xml:space="preserve">Delibera </w:t>
      </w:r>
      <w:r w:rsidR="00D2411B" w:rsidRPr="00066B4C">
        <w:rPr>
          <w:sz w:val="22"/>
          <w:szCs w:val="22"/>
        </w:rPr>
        <w:t>Pr</w:t>
      </w:r>
      <w:r w:rsidR="00D2411B" w:rsidRPr="00066B4C">
        <w:rPr>
          <w:sz w:val="22"/>
          <w:szCs w:val="22"/>
        </w:rPr>
        <w:t>e</w:t>
      </w:r>
      <w:r w:rsidR="00D2411B" w:rsidRPr="00066B4C">
        <w:rPr>
          <w:sz w:val="22"/>
          <w:szCs w:val="22"/>
        </w:rPr>
        <w:t xml:space="preserve">sidenziale </w:t>
      </w:r>
      <w:r w:rsidR="008C11E8" w:rsidRPr="00066B4C">
        <w:rPr>
          <w:sz w:val="22"/>
          <w:szCs w:val="22"/>
        </w:rPr>
        <w:t>n</w:t>
      </w:r>
      <w:r w:rsidR="00D2411B" w:rsidRPr="00066B4C">
        <w:rPr>
          <w:sz w:val="22"/>
          <w:szCs w:val="22"/>
        </w:rPr>
        <w:t>. 62</w:t>
      </w:r>
      <w:r w:rsidR="008C11E8" w:rsidRPr="00066B4C">
        <w:rPr>
          <w:sz w:val="22"/>
          <w:szCs w:val="22"/>
        </w:rPr>
        <w:t xml:space="preserve"> del 1</w:t>
      </w:r>
      <w:r w:rsidR="00D2411B" w:rsidRPr="00066B4C">
        <w:rPr>
          <w:sz w:val="22"/>
          <w:szCs w:val="22"/>
        </w:rPr>
        <w:t>8</w:t>
      </w:r>
      <w:r w:rsidR="008C11E8" w:rsidRPr="00066B4C">
        <w:rPr>
          <w:sz w:val="22"/>
          <w:szCs w:val="22"/>
        </w:rPr>
        <w:t>/</w:t>
      </w:r>
      <w:r w:rsidR="00D2411B" w:rsidRPr="00066B4C">
        <w:rPr>
          <w:sz w:val="22"/>
          <w:szCs w:val="22"/>
        </w:rPr>
        <w:t>03</w:t>
      </w:r>
      <w:r w:rsidR="008C11E8" w:rsidRPr="00066B4C">
        <w:rPr>
          <w:sz w:val="22"/>
          <w:szCs w:val="22"/>
        </w:rPr>
        <w:t>/20</w:t>
      </w:r>
      <w:r w:rsidR="00D2411B" w:rsidRPr="00066B4C">
        <w:rPr>
          <w:sz w:val="22"/>
          <w:szCs w:val="22"/>
        </w:rPr>
        <w:t>22</w:t>
      </w:r>
      <w:r w:rsidRPr="00066B4C">
        <w:rPr>
          <w:sz w:val="22"/>
          <w:szCs w:val="22"/>
        </w:rPr>
        <w:t xml:space="preserve"> ai sensi e per gli effetti del D.P.R. 16 aprile 2013 n. 62</w:t>
      </w:r>
      <w:r w:rsidR="00290829" w:rsidRPr="00066B4C">
        <w:rPr>
          <w:sz w:val="22"/>
          <w:szCs w:val="22"/>
        </w:rPr>
        <w:t xml:space="preserve"> recante “C</w:t>
      </w:r>
      <w:r w:rsidR="00290829" w:rsidRPr="00066B4C">
        <w:rPr>
          <w:sz w:val="22"/>
          <w:szCs w:val="22"/>
        </w:rPr>
        <w:t>o</w:t>
      </w:r>
      <w:r w:rsidR="00290829" w:rsidRPr="00066B4C">
        <w:rPr>
          <w:sz w:val="22"/>
          <w:szCs w:val="22"/>
        </w:rPr>
        <w:t>dice di comportamento dei dipendenti pubblici”</w:t>
      </w:r>
      <w:r w:rsidRPr="00066B4C">
        <w:rPr>
          <w:sz w:val="22"/>
          <w:szCs w:val="22"/>
        </w:rPr>
        <w:t>. Detti obblighi vengono estesi, per quanto compat</w:t>
      </w:r>
      <w:r w:rsidRPr="00066B4C">
        <w:rPr>
          <w:sz w:val="22"/>
          <w:szCs w:val="22"/>
        </w:rPr>
        <w:t>i</w:t>
      </w:r>
      <w:r w:rsidRPr="00066B4C">
        <w:rPr>
          <w:sz w:val="22"/>
          <w:szCs w:val="22"/>
        </w:rPr>
        <w:t xml:space="preserve">bili, anche ai collaboratori a qualsiasi titolo della ditta contraente. Il rapporto si risolverà di diritto o decadrà nel caso di violazioni da parte dei collaboratori della ditta contraente del suindicato "Codice di comportamento dei dipendenti </w:t>
      </w:r>
      <w:r w:rsidR="008C11E8" w:rsidRPr="00066B4C">
        <w:rPr>
          <w:sz w:val="22"/>
          <w:szCs w:val="22"/>
        </w:rPr>
        <w:t>della Provincia di Benevento</w:t>
      </w:r>
      <w:r w:rsidRPr="00066B4C">
        <w:rPr>
          <w:sz w:val="22"/>
          <w:szCs w:val="22"/>
        </w:rPr>
        <w:t xml:space="preserve">". L’impresa prende atto che il </w:t>
      </w:r>
      <w:r w:rsidR="00121F4F" w:rsidRPr="00066B4C">
        <w:rPr>
          <w:sz w:val="22"/>
          <w:szCs w:val="22"/>
        </w:rPr>
        <w:t>me</w:t>
      </w:r>
      <w:r w:rsidR="00121F4F" w:rsidRPr="00066B4C">
        <w:rPr>
          <w:sz w:val="22"/>
          <w:szCs w:val="22"/>
        </w:rPr>
        <w:t>n</w:t>
      </w:r>
      <w:r w:rsidR="00121F4F" w:rsidRPr="00066B4C">
        <w:rPr>
          <w:sz w:val="22"/>
          <w:szCs w:val="22"/>
        </w:rPr>
        <w:t xml:space="preserve">zionato Codice è pubblicato al seguente indirizzo url del sito della Provincia di Benevento </w:t>
      </w:r>
      <w:hyperlink r:id="rId11" w:history="1">
        <w:r w:rsidR="00121F4F" w:rsidRPr="00066B4C">
          <w:rPr>
            <w:sz w:val="22"/>
            <w:szCs w:val="22"/>
          </w:rPr>
          <w:t>https://www.provincia.benevento.it/amministrazione-trasparente/disposizioni-generali/atti-generali/codice-disciplinare-e-codice-di-condotta/codice-di-condotta</w:t>
        </w:r>
      </w:hyperlink>
      <w:r w:rsidR="00121F4F" w:rsidRPr="00066B4C">
        <w:rPr>
          <w:sz w:val="22"/>
          <w:szCs w:val="22"/>
        </w:rPr>
        <w:t xml:space="preserve"> </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ai fini della verifica del rispetto della normativa della legge n. 68/99, l’ufficio Provinciale del Lavoro competente ha sede </w:t>
      </w:r>
      <w:proofErr w:type="spellStart"/>
      <w:r w:rsidRPr="00066B4C">
        <w:rPr>
          <w:sz w:val="22"/>
          <w:szCs w:val="22"/>
        </w:rPr>
        <w:t>a……………</w:t>
      </w:r>
      <w:proofErr w:type="spellEnd"/>
      <w:r w:rsidRPr="00066B4C">
        <w:rPr>
          <w:sz w:val="22"/>
          <w:szCs w:val="22"/>
        </w:rPr>
        <w:t xml:space="preserve">, </w:t>
      </w:r>
      <w:proofErr w:type="spellStart"/>
      <w:r w:rsidRPr="00066B4C">
        <w:rPr>
          <w:sz w:val="22"/>
          <w:szCs w:val="22"/>
        </w:rPr>
        <w:t>via……………cap.………………</w:t>
      </w:r>
      <w:proofErr w:type="spellEnd"/>
      <w:r w:rsidRPr="00066B4C">
        <w:rPr>
          <w:sz w:val="22"/>
          <w:szCs w:val="22"/>
        </w:rPr>
        <w:t xml:space="preserve">, pec </w:t>
      </w:r>
      <w:proofErr w:type="spellStart"/>
      <w:r w:rsidRPr="00066B4C">
        <w:rPr>
          <w:sz w:val="22"/>
          <w:szCs w:val="22"/>
        </w:rPr>
        <w:t>………………………tel……………codice</w:t>
      </w:r>
      <w:proofErr w:type="spellEnd"/>
      <w:r w:rsidRPr="00066B4C">
        <w:rPr>
          <w:sz w:val="22"/>
          <w:szCs w:val="22"/>
        </w:rPr>
        <w:t xml:space="preserve"> </w:t>
      </w:r>
      <w:proofErr w:type="spellStart"/>
      <w:r w:rsidRPr="00066B4C">
        <w:rPr>
          <w:sz w:val="22"/>
          <w:szCs w:val="22"/>
        </w:rPr>
        <w:t>società…………………………</w:t>
      </w:r>
      <w:proofErr w:type="spellEnd"/>
      <w:r w:rsidRPr="00066B4C">
        <w:rPr>
          <w:sz w:val="22"/>
          <w:szCs w:val="22"/>
        </w:rPr>
        <w:t>.</w:t>
      </w:r>
      <w:r w:rsidR="001F02A1" w:rsidRPr="00066B4C">
        <w:rPr>
          <w:sz w:val="22"/>
          <w:szCs w:val="22"/>
        </w:rPr>
        <w:t>;</w:t>
      </w:r>
    </w:p>
    <w:p w:rsidR="00117A80"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di mantenere regolari posizioni previdenziali ed assicurative presso l’INPS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 xml:space="preserve">), l’INAIL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r w:rsidR="001F02A1"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essere in regola con i relativi versamenti e di applicare il CCNL del sett</w:t>
      </w:r>
      <w:r w:rsidRPr="00066B4C">
        <w:rPr>
          <w:sz w:val="22"/>
          <w:szCs w:val="22"/>
        </w:rPr>
        <w:t>o</w:t>
      </w:r>
      <w:r w:rsidRPr="00066B4C">
        <w:rPr>
          <w:sz w:val="22"/>
          <w:szCs w:val="22"/>
        </w:rPr>
        <w:t xml:space="preserve">re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l’Ufficio dell’Agenzia delle Entrate territorialmente competente presso il quale si è iscritti è il seguente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che la sede della Cancelleria Fallimentare presso il Tribunale territorialmente competente è la s</w:t>
      </w:r>
      <w:r w:rsidRPr="00066B4C">
        <w:rPr>
          <w:sz w:val="22"/>
          <w:szCs w:val="22"/>
        </w:rPr>
        <w:t>e</w:t>
      </w:r>
      <w:r w:rsidRPr="00066B4C">
        <w:rPr>
          <w:sz w:val="22"/>
          <w:szCs w:val="22"/>
        </w:rPr>
        <w:t xml:space="preserve">guente </w:t>
      </w:r>
      <w:proofErr w:type="spellStart"/>
      <w:r w:rsidRPr="00066B4C">
        <w:rPr>
          <w:sz w:val="22"/>
          <w:szCs w:val="22"/>
        </w:rPr>
        <w:t>………………………………………………</w:t>
      </w:r>
      <w:proofErr w:type="spellEnd"/>
      <w:r w:rsidRPr="00066B4C">
        <w:rPr>
          <w:sz w:val="22"/>
          <w:szCs w:val="22"/>
        </w:rPr>
        <w:t>;</w:t>
      </w:r>
    </w:p>
    <w:p w:rsidR="002B1E53" w:rsidRPr="00066B4C" w:rsidRDefault="00711212" w:rsidP="007035EF">
      <w:pPr>
        <w:pStyle w:val="Paragrafoelenco"/>
        <w:numPr>
          <w:ilvl w:val="0"/>
          <w:numId w:val="34"/>
        </w:numPr>
        <w:suppressAutoHyphens w:val="0"/>
        <w:autoSpaceDE/>
        <w:autoSpaceDN/>
        <w:spacing w:after="200" w:line="288" w:lineRule="auto"/>
        <w:ind w:left="714" w:hanging="357"/>
        <w:jc w:val="both"/>
        <w:textAlignment w:val="auto"/>
        <w:rPr>
          <w:sz w:val="22"/>
          <w:szCs w:val="22"/>
        </w:rPr>
      </w:pPr>
      <w:r w:rsidRPr="00066B4C">
        <w:rPr>
          <w:sz w:val="22"/>
          <w:szCs w:val="22"/>
        </w:rPr>
        <w:t>che l’Impresa/società è in possesso dei seguenti requisiti idonei alla riduzione della garanzia provv</w:t>
      </w:r>
      <w:r w:rsidRPr="00066B4C">
        <w:rPr>
          <w:sz w:val="22"/>
          <w:szCs w:val="22"/>
        </w:rPr>
        <w:t>i</w:t>
      </w:r>
      <w:r w:rsidRPr="00066B4C">
        <w:rPr>
          <w:sz w:val="22"/>
          <w:szCs w:val="22"/>
        </w:rPr>
        <w:t xml:space="preserve">soria (si veda l’art. 93, comma 7 del D.lgs. 50/2016):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w:t>
      </w:r>
      <w:r w:rsidRPr="00066B4C">
        <w:rPr>
          <w:b/>
          <w:sz w:val="22"/>
          <w:szCs w:val="22"/>
        </w:rPr>
        <w:t>relativamente alla progettazione</w:t>
      </w:r>
      <w:r w:rsidR="00D656FC" w:rsidRPr="00066B4C">
        <w:rPr>
          <w:b/>
          <w:sz w:val="22"/>
          <w:szCs w:val="22"/>
        </w:rPr>
        <w:t xml:space="preserve"> </w:t>
      </w:r>
      <w:r w:rsidR="007C12AF">
        <w:rPr>
          <w:b/>
          <w:sz w:val="22"/>
          <w:szCs w:val="22"/>
        </w:rPr>
        <w:t xml:space="preserve">definitiva ed </w:t>
      </w:r>
      <w:r w:rsidRPr="00066B4C">
        <w:rPr>
          <w:b/>
          <w:sz w:val="22"/>
          <w:szCs w:val="22"/>
        </w:rPr>
        <w:t>esecutiva dei lavori</w:t>
      </w:r>
      <w:r w:rsidRPr="00066B4C">
        <w:rPr>
          <w:sz w:val="22"/>
          <w:szCs w:val="22"/>
        </w:rPr>
        <w:t>,</w:t>
      </w:r>
      <w:r w:rsidRPr="00066B4C">
        <w:rPr>
          <w:b/>
          <w:sz w:val="22"/>
          <w:szCs w:val="22"/>
        </w:rPr>
        <w:t xml:space="preserve"> </w:t>
      </w:r>
      <w:r w:rsidRPr="00066B4C">
        <w:rPr>
          <w:sz w:val="22"/>
          <w:szCs w:val="22"/>
        </w:rPr>
        <w:t>intende così procedere:</w:t>
      </w:r>
    </w:p>
    <w:p w:rsidR="005A1465" w:rsidRPr="00066B4C" w:rsidRDefault="005A1465" w:rsidP="005A1465">
      <w:pPr>
        <w:pStyle w:val="Paragrafoelenco"/>
        <w:rPr>
          <w:sz w:val="22"/>
          <w:szCs w:val="22"/>
        </w:rPr>
      </w:pPr>
    </w:p>
    <w:p w:rsidR="002B1E53" w:rsidRPr="00066B4C" w:rsidRDefault="009916C9" w:rsidP="005A1465">
      <w:pPr>
        <w:pStyle w:val="Standard"/>
        <w:jc w:val="both"/>
        <w:rPr>
          <w:sz w:val="22"/>
          <w:szCs w:val="22"/>
        </w:rPr>
      </w:pPr>
      <w:r>
        <w:rPr>
          <w:noProof/>
          <w:sz w:val="22"/>
          <w:szCs w:val="22"/>
          <w:lang w:eastAsia="it-IT"/>
        </w:rPr>
        <w:pict>
          <v:rect id="_x0000_s1062" style="position:absolute;left:0;text-align:left;margin-left:2.75pt;margin-top:.7pt;width:9.65pt;height:8.6pt;z-index:251671040"/>
        </w:pict>
      </w:r>
      <w:r w:rsidR="005A1465" w:rsidRPr="00066B4C">
        <w:rPr>
          <w:sz w:val="22"/>
          <w:szCs w:val="22"/>
        </w:rPr>
        <w:t xml:space="preserve">       </w:t>
      </w:r>
      <w:r w:rsidR="00711212" w:rsidRPr="00066B4C">
        <w:rPr>
          <w:b/>
          <w:sz w:val="22"/>
          <w:szCs w:val="22"/>
        </w:rPr>
        <w:t>direttamente</w:t>
      </w:r>
      <w:r w:rsidR="00711212" w:rsidRPr="00066B4C">
        <w:rPr>
          <w:sz w:val="22"/>
          <w:szCs w:val="22"/>
        </w:rPr>
        <w:t>, tramite il proprio staff di progettazione, in quanto in possesso di attestazione SOA di progettazione e costruzione; a tal fine dichiara che lo staff di progettazione è in possesso dei requisiti di qualificazione richiesti dal disciplinare di gara, come meglio specificati nel DGUE;</w:t>
      </w:r>
    </w:p>
    <w:p w:rsidR="00ED295B" w:rsidRPr="00066B4C" w:rsidRDefault="009916C9" w:rsidP="005A1465">
      <w:pPr>
        <w:pStyle w:val="Standard"/>
        <w:tabs>
          <w:tab w:val="decimal" w:pos="-1701"/>
        </w:tabs>
        <w:spacing w:before="120" w:after="120"/>
        <w:jc w:val="both"/>
        <w:rPr>
          <w:sz w:val="22"/>
          <w:szCs w:val="22"/>
        </w:rPr>
      </w:pPr>
      <w:r w:rsidRPr="009916C9">
        <w:rPr>
          <w:b/>
          <w:noProof/>
          <w:sz w:val="22"/>
          <w:szCs w:val="22"/>
          <w:lang w:eastAsia="it-IT"/>
        </w:rPr>
        <w:pict>
          <v:rect id="_x0000_s1063" style="position:absolute;left:0;text-align:left;margin-left:2.75pt;margin-top:8.05pt;width:9.65pt;height:8.6pt;z-index:251672064"/>
        </w:pict>
      </w:r>
      <w:r w:rsidR="005A1465" w:rsidRPr="00066B4C">
        <w:rPr>
          <w:b/>
          <w:sz w:val="22"/>
          <w:szCs w:val="22"/>
        </w:rPr>
        <w:t xml:space="preserve">         </w:t>
      </w:r>
      <w:r w:rsidR="00711212" w:rsidRPr="00066B4C">
        <w:rPr>
          <w:b/>
          <w:sz w:val="22"/>
          <w:szCs w:val="22"/>
        </w:rPr>
        <w:t>tramite ricorso ad operatore economico qualificato</w:t>
      </w:r>
      <w:r w:rsidR="00ED295B" w:rsidRPr="00066B4C">
        <w:rPr>
          <w:sz w:val="22"/>
          <w:szCs w:val="22"/>
        </w:rPr>
        <w:t xml:space="preserve">, di cui all’art. 66 comma 1 del D. </w:t>
      </w:r>
      <w:proofErr w:type="spellStart"/>
      <w:r w:rsidR="00ED295B" w:rsidRPr="00066B4C">
        <w:rPr>
          <w:sz w:val="22"/>
          <w:szCs w:val="22"/>
        </w:rPr>
        <w:t>Lgs</w:t>
      </w:r>
      <w:proofErr w:type="spellEnd"/>
      <w:r w:rsidR="00ED295B" w:rsidRPr="00066B4C">
        <w:rPr>
          <w:sz w:val="22"/>
          <w:szCs w:val="22"/>
        </w:rPr>
        <w:t>.36/2023</w:t>
      </w:r>
      <w:r w:rsidR="00711212" w:rsidRPr="00066B4C">
        <w:rPr>
          <w:sz w:val="22"/>
          <w:szCs w:val="22"/>
        </w:rPr>
        <w:t xml:space="preserve">, o più operatori tra loro riuniti in sub raggruppamento temporaneo di cui alla lettera e); </w:t>
      </w:r>
    </w:p>
    <w:p w:rsidR="002B1E53" w:rsidRPr="00066B4C" w:rsidRDefault="009916C9" w:rsidP="005A1465">
      <w:pPr>
        <w:pStyle w:val="Standard"/>
        <w:tabs>
          <w:tab w:val="decimal" w:pos="-1701"/>
        </w:tabs>
        <w:spacing w:before="120" w:after="120"/>
        <w:jc w:val="both"/>
        <w:rPr>
          <w:sz w:val="22"/>
          <w:szCs w:val="22"/>
        </w:rPr>
      </w:pPr>
      <w:r w:rsidRPr="009916C9">
        <w:rPr>
          <w:b/>
          <w:noProof/>
          <w:sz w:val="22"/>
          <w:szCs w:val="22"/>
          <w:lang w:eastAsia="it-IT"/>
        </w:rPr>
        <w:pict>
          <v:rect id="_x0000_s1064" style="position:absolute;left:0;text-align:left;margin-left:2.75pt;margin-top:.5pt;width:9.65pt;height:8.6pt;z-index:251673088"/>
        </w:pict>
      </w:r>
      <w:r w:rsidR="005A1465" w:rsidRPr="00066B4C">
        <w:rPr>
          <w:b/>
          <w:sz w:val="22"/>
          <w:szCs w:val="22"/>
          <w:lang w:bidi="it-IT"/>
        </w:rPr>
        <w:t xml:space="preserve">       </w:t>
      </w:r>
      <w:r w:rsidR="00711212" w:rsidRPr="00066B4C">
        <w:rPr>
          <w:b/>
          <w:sz w:val="22"/>
          <w:szCs w:val="22"/>
          <w:lang w:bidi="it-IT"/>
        </w:rPr>
        <w:t xml:space="preserve">associazione in raggruppamento temporaneo, in qualità di mandante ai soli fini della progettazione, di un operatore economico </w:t>
      </w:r>
      <w:r w:rsidR="00711212" w:rsidRPr="00066B4C">
        <w:rPr>
          <w:sz w:val="22"/>
          <w:szCs w:val="22"/>
          <w:lang w:bidi="it-IT"/>
        </w:rPr>
        <w:t>pr</w:t>
      </w:r>
      <w:r w:rsidR="00ED295B" w:rsidRPr="00066B4C">
        <w:rPr>
          <w:sz w:val="22"/>
          <w:szCs w:val="22"/>
          <w:lang w:bidi="it-IT"/>
        </w:rPr>
        <w:t>ogettista di cui all'articolo 66</w:t>
      </w:r>
      <w:r w:rsidR="00711212" w:rsidRPr="00066B4C">
        <w:rPr>
          <w:sz w:val="22"/>
          <w:szCs w:val="22"/>
          <w:lang w:bidi="it-IT"/>
        </w:rPr>
        <w:t xml:space="preserve">, comma 1, </w:t>
      </w:r>
      <w:proofErr w:type="spellStart"/>
      <w:r w:rsidR="00711212" w:rsidRPr="00066B4C">
        <w:rPr>
          <w:sz w:val="22"/>
          <w:szCs w:val="22"/>
          <w:lang w:bidi="it-IT"/>
        </w:rPr>
        <w:t>lett</w:t>
      </w:r>
      <w:proofErr w:type="spellEnd"/>
      <w:r w:rsidR="00711212" w:rsidRPr="00066B4C">
        <w:rPr>
          <w:sz w:val="22"/>
          <w:szCs w:val="22"/>
          <w:lang w:bidi="it-IT"/>
        </w:rPr>
        <w:t xml:space="preserve"> a), b), c), d) ed f) del Codice;</w:t>
      </w:r>
    </w:p>
    <w:p w:rsidR="002B1E53" w:rsidRPr="00066B4C" w:rsidRDefault="009916C9" w:rsidP="005A1465">
      <w:pPr>
        <w:pStyle w:val="Standard"/>
        <w:jc w:val="both"/>
        <w:rPr>
          <w:sz w:val="22"/>
          <w:szCs w:val="22"/>
        </w:rPr>
      </w:pPr>
      <w:r w:rsidRPr="009916C9">
        <w:rPr>
          <w:b/>
          <w:noProof/>
          <w:sz w:val="22"/>
          <w:szCs w:val="22"/>
          <w:lang w:eastAsia="it-IT"/>
        </w:rPr>
        <w:pict>
          <v:rect id="_x0000_s1065" style="position:absolute;left:0;text-align:left;margin-left:2.75pt;margin-top:2.5pt;width:9.65pt;height:8.6pt;z-index:251674112"/>
        </w:pict>
      </w:r>
      <w:r w:rsidR="005A1465" w:rsidRPr="00066B4C">
        <w:rPr>
          <w:b/>
          <w:sz w:val="22"/>
          <w:szCs w:val="22"/>
        </w:rPr>
        <w:t xml:space="preserve">        </w:t>
      </w:r>
      <w:r w:rsidR="00711212" w:rsidRPr="00066B4C">
        <w:rPr>
          <w:b/>
          <w:sz w:val="22"/>
          <w:szCs w:val="22"/>
        </w:rPr>
        <w:t>associazione in raggruppamento temporaneo, in qualità di mandante ai soli fini della progettazione, di uno o più operatori economici di</w:t>
      </w:r>
      <w:r w:rsidR="00ED295B" w:rsidRPr="00066B4C">
        <w:rPr>
          <w:sz w:val="22"/>
          <w:szCs w:val="22"/>
        </w:rPr>
        <w:t xml:space="preserve"> cui all'art 66,</w:t>
      </w:r>
      <w:r w:rsidR="00711212" w:rsidRPr="00066B4C">
        <w:rPr>
          <w:sz w:val="22"/>
          <w:szCs w:val="22"/>
        </w:rPr>
        <w:t xml:space="preserve"> comma 1, del Codice tra loro riuniti in sub-raggruppame</w:t>
      </w:r>
      <w:r w:rsidR="00ED295B" w:rsidRPr="00066B4C">
        <w:rPr>
          <w:sz w:val="22"/>
          <w:szCs w:val="22"/>
        </w:rPr>
        <w:t>nto temporaneo di cui all'art 66</w:t>
      </w:r>
      <w:r w:rsidR="00711212" w:rsidRPr="00066B4C">
        <w:rPr>
          <w:sz w:val="22"/>
          <w:szCs w:val="22"/>
        </w:rPr>
        <w:t xml:space="preserve"> </w:t>
      </w:r>
      <w:proofErr w:type="spellStart"/>
      <w:r w:rsidR="00711212" w:rsidRPr="00066B4C">
        <w:rPr>
          <w:sz w:val="22"/>
          <w:szCs w:val="22"/>
        </w:rPr>
        <w:t>lett</w:t>
      </w:r>
      <w:proofErr w:type="spellEnd"/>
      <w:r w:rsidR="00711212" w:rsidRPr="00066B4C">
        <w:rPr>
          <w:sz w:val="22"/>
          <w:szCs w:val="22"/>
        </w:rPr>
        <w:t xml:space="preserve"> e) del Codice. In questo caso per il sub-raggruppamento relativo alla sola progettazione è condizione di partecipazione la presenza, quale progettista, di almeno un </w:t>
      </w:r>
      <w:r w:rsidR="00711212" w:rsidRPr="00B8592C">
        <w:rPr>
          <w:sz w:val="22"/>
          <w:szCs w:val="22"/>
        </w:rPr>
        <w:t xml:space="preserve">giovane professionista </w:t>
      </w:r>
      <w:r w:rsidR="00D83F53" w:rsidRPr="00B8592C">
        <w:rPr>
          <w:rFonts w:eastAsiaTheme="minorHAnsi"/>
          <w:sz w:val="22"/>
          <w:szCs w:val="22"/>
        </w:rPr>
        <w:t>ai sensi dell’art. 39, comma 1, dell’Allegato II.12 del Codice</w:t>
      </w:r>
      <w:r w:rsidR="00711212" w:rsidRPr="00B8592C">
        <w:rPr>
          <w:sz w:val="22"/>
          <w:szCs w:val="22"/>
        </w:rPr>
        <w:t>. Il sub</w:t>
      </w:r>
      <w:r w:rsidR="00711212" w:rsidRPr="00066B4C">
        <w:rPr>
          <w:sz w:val="22"/>
          <w:szCs w:val="22"/>
        </w:rPr>
        <w:t xml:space="preserve">-raggruppamento temporaneo relativo al servizio di progettazione dovrà inoltre precisare di che tipo di raggruppamento si tratti (verticale, orizzontale, misto), le prestazioni progettuali assunte da ciascun operatore economico partecipante al sub-raggruppamento, l'impegno ad uniformarsi alla disciplina sui raggruppamenti e l'impegno a conferire </w:t>
      </w:r>
      <w:r w:rsidR="00711212" w:rsidRPr="00066B4C">
        <w:rPr>
          <w:sz w:val="22"/>
          <w:szCs w:val="22"/>
        </w:rPr>
        <w:lastRenderedPageBreak/>
        <w:t>mandato collettivo al capogruppo del sub- raggruppamento e tramite esso mandato collettivo alla mandataria del concorrente (impresa di costruzioni).</w:t>
      </w:r>
    </w:p>
    <w:p w:rsidR="0053705E" w:rsidRPr="00066B4C" w:rsidRDefault="0053705E">
      <w:pPr>
        <w:pStyle w:val="Standard"/>
        <w:tabs>
          <w:tab w:val="decimal" w:pos="-1134"/>
        </w:tabs>
        <w:spacing w:before="120" w:after="120"/>
        <w:ind w:left="567"/>
        <w:jc w:val="both"/>
        <w:rPr>
          <w:b/>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u w:val="single"/>
        </w:rPr>
      </w:pPr>
      <w:r w:rsidRPr="00066B4C">
        <w:rPr>
          <w:sz w:val="22"/>
          <w:szCs w:val="22"/>
          <w:u w:val="single"/>
        </w:rPr>
        <w:t>nel caso di libero professionista:</w:t>
      </w:r>
    </w:p>
    <w:p w:rsidR="002B1E53" w:rsidRPr="00066B4C" w:rsidRDefault="00711212">
      <w:pPr>
        <w:pStyle w:val="Standard"/>
        <w:tabs>
          <w:tab w:val="decimal" w:pos="-993"/>
        </w:tabs>
        <w:spacing w:before="120" w:after="120"/>
        <w:ind w:left="708"/>
        <w:jc w:val="both"/>
        <w:rPr>
          <w:sz w:val="22"/>
          <w:szCs w:val="22"/>
        </w:rPr>
      </w:pPr>
      <w:r w:rsidRPr="00066B4C">
        <w:rPr>
          <w:sz w:val="22"/>
          <w:szCs w:val="22"/>
        </w:rPr>
        <w:t>che il titolare dello studio è: cognome ____________________________ nome ___________________________________________________ nato a _____________________________________ il __________________________ iscritto all’ordine dei/degli ___________________________________ della provincia di  ________________________________ al n. _________________</w:t>
      </w:r>
    </w:p>
    <w:p w:rsidR="00051AFB" w:rsidRPr="00066B4C" w:rsidRDefault="00051AFB" w:rsidP="00051AFB">
      <w:pPr>
        <w:pStyle w:val="Standard"/>
        <w:tabs>
          <w:tab w:val="decimal" w:pos="-1701"/>
        </w:tabs>
        <w:spacing w:before="120" w:after="120"/>
        <w:jc w:val="both"/>
        <w:rPr>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u w:val="single"/>
        </w:rPr>
      </w:pPr>
      <w:r w:rsidRPr="00066B4C">
        <w:rPr>
          <w:sz w:val="22"/>
          <w:szCs w:val="22"/>
          <w:u w:val="single"/>
        </w:rPr>
        <w:t>nel caso di progettisti associati (studio associato):</w:t>
      </w:r>
    </w:p>
    <w:p w:rsidR="002B1E53" w:rsidRPr="00066B4C" w:rsidRDefault="00711212">
      <w:pPr>
        <w:pStyle w:val="Standard"/>
        <w:tabs>
          <w:tab w:val="decimal" w:pos="-993"/>
        </w:tabs>
        <w:spacing w:before="120" w:after="120"/>
        <w:ind w:left="708"/>
        <w:jc w:val="both"/>
        <w:rPr>
          <w:sz w:val="22"/>
          <w:szCs w:val="22"/>
        </w:rPr>
      </w:pPr>
      <w:r w:rsidRPr="00066B4C">
        <w:rPr>
          <w:sz w:val="22"/>
          <w:szCs w:val="22"/>
        </w:rPr>
        <w:t>che lo studio associato è composto dai seguenti soggetti (indicare nome e cognome/ i luoghi, le date di nascita e la residenza, / le qualifiche professionali, / ordine di iscrizione, provincia data e numero):</w:t>
      </w:r>
    </w:p>
    <w:p w:rsidR="002B1E53" w:rsidRPr="00066B4C" w:rsidRDefault="00711212">
      <w:pPr>
        <w:pStyle w:val="Standard"/>
        <w:tabs>
          <w:tab w:val="decimal" w:pos="-1134"/>
        </w:tabs>
        <w:spacing w:before="120" w:after="120"/>
        <w:ind w:left="567"/>
        <w:jc w:val="both"/>
        <w:rPr>
          <w:sz w:val="22"/>
          <w:szCs w:val="22"/>
        </w:rPr>
      </w:pPr>
      <w:r w:rsidRPr="00066B4C">
        <w:rPr>
          <w:sz w:val="22"/>
          <w:szCs w:val="22"/>
        </w:rPr>
        <w:t>1</w:t>
      </w:r>
      <w:r w:rsidR="007E341C" w:rsidRPr="00066B4C">
        <w:rPr>
          <w:sz w:val="22"/>
          <w:szCs w:val="22"/>
        </w:rPr>
        <w:t xml:space="preserve"> </w:t>
      </w:r>
      <w:r w:rsidRPr="00066B4C">
        <w:rPr>
          <w:sz w:val="22"/>
          <w:szCs w:val="22"/>
        </w:rPr>
        <w:t>_____________________________________________________________________________</w:t>
      </w:r>
      <w:r w:rsidR="007E341C" w:rsidRPr="00066B4C">
        <w:rPr>
          <w:sz w:val="22"/>
          <w:szCs w:val="22"/>
        </w:rPr>
        <w:t>_____</w:t>
      </w:r>
    </w:p>
    <w:p w:rsidR="007E341C" w:rsidRPr="00066B4C" w:rsidRDefault="00711212">
      <w:pPr>
        <w:pStyle w:val="Standard"/>
        <w:tabs>
          <w:tab w:val="decimal" w:pos="-1134"/>
        </w:tabs>
        <w:spacing w:before="120" w:after="120"/>
        <w:ind w:left="567"/>
        <w:jc w:val="both"/>
        <w:rPr>
          <w:sz w:val="22"/>
          <w:szCs w:val="22"/>
        </w:rPr>
      </w:pPr>
      <w:r w:rsidRPr="00066B4C">
        <w:rPr>
          <w:sz w:val="22"/>
          <w:szCs w:val="22"/>
        </w:rPr>
        <w:t>2</w:t>
      </w:r>
      <w:r w:rsidR="007E341C" w:rsidRPr="00066B4C">
        <w:rPr>
          <w:sz w:val="22"/>
          <w:szCs w:val="22"/>
        </w:rPr>
        <w:t xml:space="preserve"> __________________________________________________________________________________</w:t>
      </w:r>
    </w:p>
    <w:p w:rsidR="002B1E53" w:rsidRPr="00066B4C" w:rsidRDefault="00711212">
      <w:pPr>
        <w:pStyle w:val="Standard"/>
        <w:tabs>
          <w:tab w:val="decimal" w:pos="-1134"/>
        </w:tabs>
        <w:spacing w:before="120" w:after="120"/>
        <w:ind w:left="567"/>
        <w:jc w:val="both"/>
        <w:rPr>
          <w:sz w:val="22"/>
          <w:szCs w:val="22"/>
        </w:rPr>
      </w:pPr>
      <w:r w:rsidRPr="00066B4C">
        <w:rPr>
          <w:sz w:val="22"/>
          <w:szCs w:val="22"/>
        </w:rPr>
        <w:t>3</w:t>
      </w:r>
      <w:r w:rsidR="007E341C" w:rsidRPr="00066B4C">
        <w:rPr>
          <w:sz w:val="22"/>
          <w:szCs w:val="22"/>
        </w:rPr>
        <w:t xml:space="preserve"> __________________________________________________________________________________</w:t>
      </w:r>
    </w:p>
    <w:p w:rsidR="002B1E53" w:rsidRPr="00066B4C" w:rsidRDefault="002B1E53">
      <w:pPr>
        <w:pStyle w:val="Standard"/>
        <w:rPr>
          <w:b/>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rPr>
      </w:pPr>
      <w:r w:rsidRPr="00066B4C">
        <w:rPr>
          <w:bCs/>
          <w:iCs/>
          <w:sz w:val="22"/>
          <w:szCs w:val="22"/>
          <w:u w:val="single"/>
        </w:rPr>
        <w:t xml:space="preserve">nel caso di </w:t>
      </w:r>
      <w:r w:rsidRPr="00066B4C">
        <w:rPr>
          <w:sz w:val="22"/>
          <w:szCs w:val="22"/>
          <w:u w:val="single"/>
        </w:rPr>
        <w:t>società</w:t>
      </w:r>
      <w:r w:rsidRPr="00066B4C">
        <w:rPr>
          <w:bCs/>
          <w:iCs/>
          <w:sz w:val="22"/>
          <w:szCs w:val="22"/>
          <w:u w:val="single"/>
        </w:rPr>
        <w:t xml:space="preserve"> professionali</w:t>
      </w:r>
      <w:r w:rsidRPr="00066B4C">
        <w:rPr>
          <w:bCs/>
          <w:sz w:val="22"/>
          <w:szCs w:val="22"/>
          <w:u w:val="single"/>
        </w:rPr>
        <w:t>:</w:t>
      </w:r>
    </w:p>
    <w:p w:rsidR="002B1E53" w:rsidRPr="00066B4C" w:rsidRDefault="00711212">
      <w:pPr>
        <w:pStyle w:val="Standard"/>
        <w:ind w:left="360"/>
        <w:jc w:val="both"/>
        <w:rPr>
          <w:sz w:val="22"/>
          <w:szCs w:val="22"/>
        </w:rPr>
      </w:pPr>
      <w:r w:rsidRPr="00066B4C">
        <w:rPr>
          <w:sz w:val="22"/>
          <w:szCs w:val="22"/>
        </w:rPr>
        <w:t>che i soci, gli amministratori muniti di poteri di rappresentanza, i direttori tecnici, sono i seguenti</w:t>
      </w:r>
    </w:p>
    <w:p w:rsidR="002B1E53" w:rsidRPr="00066B4C" w:rsidRDefault="00711212">
      <w:pPr>
        <w:pStyle w:val="Standard"/>
        <w:ind w:firstLine="360"/>
        <w:jc w:val="both"/>
        <w:rPr>
          <w:sz w:val="22"/>
          <w:szCs w:val="22"/>
        </w:rPr>
      </w:pPr>
      <w:r w:rsidRPr="00066B4C">
        <w:rPr>
          <w:i/>
          <w:iCs/>
          <w:sz w:val="22"/>
          <w:szCs w:val="22"/>
        </w:rPr>
        <w:t>(indicare i nominativi, la carica ricoperta, le date di nascita e la residenza)</w:t>
      </w:r>
      <w:r w:rsidRPr="00066B4C">
        <w:rPr>
          <w:sz w:val="22"/>
          <w:szCs w:val="22"/>
        </w:rPr>
        <w:t>:</w:t>
      </w:r>
    </w:p>
    <w:p w:rsidR="002B1E53" w:rsidRPr="00066B4C" w:rsidRDefault="00711212">
      <w:pPr>
        <w:pStyle w:val="Standard"/>
        <w:ind w:left="360"/>
        <w:jc w:val="both"/>
        <w:rPr>
          <w:sz w:val="22"/>
          <w:szCs w:val="22"/>
        </w:rPr>
      </w:pPr>
      <w:r w:rsidRPr="00066B4C">
        <w:rPr>
          <w:i/>
          <w:iCs/>
          <w:sz w:val="22"/>
          <w:szCs w:val="22"/>
        </w:rPr>
        <w:t>(</w:t>
      </w:r>
      <w:r w:rsidRPr="00066B4C">
        <w:rPr>
          <w:b/>
          <w:bCs/>
          <w:i/>
          <w:iCs/>
          <w:sz w:val="22"/>
          <w:szCs w:val="22"/>
        </w:rPr>
        <w:t xml:space="preserve">Avvertenza: </w:t>
      </w:r>
      <w:r w:rsidRPr="00066B4C">
        <w:rPr>
          <w:i/>
          <w:iCs/>
          <w:sz w:val="22"/>
          <w:szCs w:val="22"/>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1 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2 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3 ___________________________________________________________________________</w:t>
      </w:r>
    </w:p>
    <w:p w:rsidR="002B1E53" w:rsidRPr="00066B4C" w:rsidRDefault="002B1E53">
      <w:pPr>
        <w:pStyle w:val="Standard"/>
        <w:spacing w:line="360" w:lineRule="auto"/>
        <w:jc w:val="both"/>
        <w:rPr>
          <w:i/>
          <w:iCs/>
          <w:sz w:val="22"/>
          <w:szCs w:val="22"/>
        </w:rPr>
      </w:pPr>
    </w:p>
    <w:p w:rsidR="002B1E53" w:rsidRPr="00066B4C" w:rsidRDefault="00711212" w:rsidP="00051AFB">
      <w:pPr>
        <w:pStyle w:val="Standard"/>
        <w:numPr>
          <w:ilvl w:val="0"/>
          <w:numId w:val="34"/>
        </w:numPr>
        <w:jc w:val="both"/>
        <w:rPr>
          <w:sz w:val="22"/>
          <w:szCs w:val="22"/>
        </w:rPr>
      </w:pPr>
      <w:r w:rsidRPr="00066B4C">
        <w:rPr>
          <w:sz w:val="22"/>
          <w:szCs w:val="22"/>
        </w:rPr>
        <w:t>di essere in possesso dei requisiti di cui all’articolo 2 del D.M. 2.12.2016, n. 263;</w:t>
      </w:r>
    </w:p>
    <w:p w:rsidR="002B1E53" w:rsidRPr="00066B4C" w:rsidRDefault="002B1E53">
      <w:pPr>
        <w:pStyle w:val="Standard"/>
        <w:jc w:val="both"/>
        <w:rPr>
          <w:sz w:val="22"/>
          <w:szCs w:val="22"/>
        </w:rPr>
      </w:pPr>
    </w:p>
    <w:p w:rsidR="002B1E53" w:rsidRPr="00066B4C" w:rsidRDefault="00711212" w:rsidP="00051AFB">
      <w:pPr>
        <w:pStyle w:val="Standard"/>
        <w:numPr>
          <w:ilvl w:val="0"/>
          <w:numId w:val="34"/>
        </w:numPr>
        <w:tabs>
          <w:tab w:val="decimal" w:pos="-1701"/>
        </w:tabs>
        <w:spacing w:before="120" w:after="120"/>
        <w:jc w:val="both"/>
        <w:rPr>
          <w:bCs/>
          <w:iCs/>
          <w:sz w:val="22"/>
          <w:szCs w:val="22"/>
          <w:u w:val="single"/>
        </w:rPr>
      </w:pPr>
      <w:r w:rsidRPr="00066B4C">
        <w:rPr>
          <w:bCs/>
          <w:iCs/>
          <w:sz w:val="22"/>
          <w:szCs w:val="22"/>
          <w:u w:val="single"/>
        </w:rPr>
        <w:t>nel caso di società di ingegneria:</w:t>
      </w:r>
    </w:p>
    <w:p w:rsidR="002B1E53" w:rsidRPr="00066B4C" w:rsidRDefault="00711212">
      <w:pPr>
        <w:pStyle w:val="Standard"/>
        <w:ind w:left="360"/>
        <w:jc w:val="both"/>
        <w:rPr>
          <w:sz w:val="22"/>
          <w:szCs w:val="22"/>
        </w:rPr>
      </w:pPr>
      <w:r w:rsidRPr="00066B4C">
        <w:rPr>
          <w:sz w:val="22"/>
          <w:szCs w:val="22"/>
        </w:rPr>
        <w:t xml:space="preserve">che gli amministratori muniti di poteri di rappresentanza sono i seguenti </w:t>
      </w:r>
      <w:r w:rsidRPr="00066B4C">
        <w:rPr>
          <w:i/>
          <w:iCs/>
          <w:sz w:val="22"/>
          <w:szCs w:val="22"/>
        </w:rPr>
        <w:t>(indicare i nominativi, la carica ricoperta, le date di nascita e la residenza)</w:t>
      </w:r>
      <w:r w:rsidRPr="00066B4C">
        <w:rPr>
          <w:sz w:val="22"/>
          <w:szCs w:val="22"/>
        </w:rPr>
        <w:t>:</w:t>
      </w:r>
    </w:p>
    <w:p w:rsidR="002B1E53" w:rsidRPr="00066B4C" w:rsidRDefault="002B1E53">
      <w:pPr>
        <w:pStyle w:val="Standard"/>
        <w:ind w:left="360"/>
        <w:jc w:val="both"/>
        <w:rPr>
          <w:sz w:val="22"/>
          <w:szCs w:val="22"/>
        </w:rPr>
      </w:pP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1 __________________________________________________________________________________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2 __________________________________________________________________________________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3 __________________________________________________________________________________</w:t>
      </w:r>
    </w:p>
    <w:p w:rsidR="002B1E53" w:rsidRPr="00066B4C" w:rsidRDefault="002B1E53">
      <w:pPr>
        <w:pStyle w:val="Standard"/>
        <w:ind w:left="360"/>
        <w:jc w:val="both"/>
        <w:rPr>
          <w:sz w:val="22"/>
          <w:szCs w:val="22"/>
        </w:rPr>
      </w:pPr>
    </w:p>
    <w:p w:rsidR="002B1E53" w:rsidRPr="00066B4C" w:rsidRDefault="00051AFB" w:rsidP="00051AFB">
      <w:pPr>
        <w:pStyle w:val="Standard"/>
        <w:jc w:val="both"/>
        <w:rPr>
          <w:sz w:val="22"/>
          <w:szCs w:val="22"/>
        </w:rPr>
      </w:pPr>
      <w:r w:rsidRPr="00066B4C">
        <w:rPr>
          <w:sz w:val="22"/>
          <w:szCs w:val="22"/>
        </w:rPr>
        <w:t xml:space="preserve">46) </w:t>
      </w:r>
      <w:r w:rsidR="00711212" w:rsidRPr="00066B4C">
        <w:rPr>
          <w:sz w:val="22"/>
          <w:szCs w:val="22"/>
        </w:rPr>
        <w:t>che il/i direttore/i tecnico/i è/sono:</w:t>
      </w:r>
    </w:p>
    <w:p w:rsidR="002B1E53" w:rsidRPr="00066B4C" w:rsidRDefault="00051AFB">
      <w:pPr>
        <w:pStyle w:val="Standard"/>
        <w:ind w:left="360"/>
        <w:jc w:val="both"/>
        <w:rPr>
          <w:sz w:val="22"/>
          <w:szCs w:val="22"/>
        </w:rPr>
      </w:pPr>
      <w:r w:rsidRPr="00066B4C">
        <w:rPr>
          <w:sz w:val="22"/>
          <w:szCs w:val="22"/>
        </w:rPr>
        <w:lastRenderedPageBreak/>
        <w:t>a</w:t>
      </w:r>
      <w:r w:rsidR="00711212" w:rsidRPr="00066B4C">
        <w:rPr>
          <w:sz w:val="22"/>
          <w:szCs w:val="22"/>
        </w:rPr>
        <w:t xml:space="preserve">) </w:t>
      </w:r>
      <w:proofErr w:type="spellStart"/>
      <w:r w:rsidR="00711212" w:rsidRPr="00066B4C">
        <w:rPr>
          <w:sz w:val="22"/>
          <w:szCs w:val="22"/>
        </w:rPr>
        <w:t>………………………………</w:t>
      </w:r>
      <w:proofErr w:type="spellEnd"/>
      <w:r w:rsidR="00711212" w:rsidRPr="00066B4C">
        <w:rPr>
          <w:sz w:val="22"/>
          <w:szCs w:val="22"/>
        </w:rPr>
        <w:t>..</w:t>
      </w:r>
      <w:proofErr w:type="spellStart"/>
      <w:r w:rsidR="00711212" w:rsidRPr="00066B4C">
        <w:rPr>
          <w:sz w:val="22"/>
          <w:szCs w:val="22"/>
        </w:rPr>
        <w:t>………</w:t>
      </w:r>
      <w:proofErr w:type="spellEnd"/>
      <w:r w:rsidR="00711212" w:rsidRPr="00066B4C">
        <w:rPr>
          <w:sz w:val="22"/>
          <w:szCs w:val="22"/>
        </w:rPr>
        <w:t xml:space="preserve"> abilitato all’esercizio della professione in data</w:t>
      </w:r>
      <w:r w:rsidR="007E341C" w:rsidRPr="00066B4C">
        <w:rPr>
          <w:sz w:val="22"/>
          <w:szCs w:val="22"/>
        </w:rPr>
        <w:t xml:space="preserve"> </w:t>
      </w:r>
      <w:proofErr w:type="spellStart"/>
      <w:r w:rsidR="00711212" w:rsidRPr="00066B4C">
        <w:rPr>
          <w:sz w:val="22"/>
          <w:szCs w:val="22"/>
        </w:rPr>
        <w:t>…………………………</w:t>
      </w:r>
      <w:proofErr w:type="spellEnd"/>
      <w:r w:rsidR="00711212" w:rsidRPr="00066B4C">
        <w:rPr>
          <w:sz w:val="22"/>
          <w:szCs w:val="22"/>
        </w:rPr>
        <w:t xml:space="preserve"> iscritto all’albo professionale dell’ordine di </w:t>
      </w:r>
      <w:proofErr w:type="spellStart"/>
      <w:r w:rsidR="00711212" w:rsidRPr="00066B4C">
        <w:rPr>
          <w:sz w:val="22"/>
          <w:szCs w:val="22"/>
        </w:rPr>
        <w:t>………………………………………</w:t>
      </w:r>
      <w:proofErr w:type="spellEnd"/>
      <w:r w:rsidR="00711212" w:rsidRPr="00066B4C">
        <w:rPr>
          <w:sz w:val="22"/>
          <w:szCs w:val="22"/>
        </w:rPr>
        <w:t xml:space="preserve">. al n </w:t>
      </w:r>
      <w:proofErr w:type="spellStart"/>
      <w:r w:rsidR="00711212" w:rsidRPr="00066B4C">
        <w:rPr>
          <w:sz w:val="22"/>
          <w:szCs w:val="22"/>
        </w:rPr>
        <w:t>………</w:t>
      </w:r>
      <w:proofErr w:type="spellEnd"/>
      <w:r w:rsidR="00711212" w:rsidRPr="00066B4C">
        <w:rPr>
          <w:sz w:val="22"/>
          <w:szCs w:val="22"/>
        </w:rPr>
        <w:t xml:space="preserve">. da </w:t>
      </w:r>
      <w:proofErr w:type="spellStart"/>
      <w:r w:rsidR="00711212" w:rsidRPr="00066B4C">
        <w:rPr>
          <w:sz w:val="22"/>
          <w:szCs w:val="22"/>
        </w:rPr>
        <w:t>……………</w:t>
      </w:r>
      <w:proofErr w:type="spellEnd"/>
      <w:r w:rsidR="00711212" w:rsidRPr="00066B4C">
        <w:rPr>
          <w:sz w:val="22"/>
          <w:szCs w:val="22"/>
        </w:rPr>
        <w:t>;</w:t>
      </w:r>
    </w:p>
    <w:p w:rsidR="002B1E53" w:rsidRPr="00066B4C" w:rsidRDefault="002B1E53">
      <w:pPr>
        <w:pStyle w:val="Standard"/>
        <w:ind w:left="360"/>
        <w:jc w:val="both"/>
        <w:rPr>
          <w:sz w:val="22"/>
          <w:szCs w:val="22"/>
        </w:rPr>
      </w:pPr>
    </w:p>
    <w:p w:rsidR="002B1E53" w:rsidRPr="00066B4C" w:rsidRDefault="00051AFB">
      <w:pPr>
        <w:pStyle w:val="Standard"/>
        <w:ind w:left="360"/>
        <w:jc w:val="both"/>
        <w:rPr>
          <w:sz w:val="22"/>
          <w:szCs w:val="22"/>
        </w:rPr>
      </w:pPr>
      <w:r w:rsidRPr="00066B4C">
        <w:rPr>
          <w:sz w:val="22"/>
          <w:szCs w:val="22"/>
        </w:rPr>
        <w:t>b</w:t>
      </w:r>
      <w:r w:rsidR="00711212" w:rsidRPr="00066B4C">
        <w:rPr>
          <w:sz w:val="22"/>
          <w:szCs w:val="22"/>
        </w:rPr>
        <w:t xml:space="preserve">) </w:t>
      </w:r>
      <w:proofErr w:type="spellStart"/>
      <w:r w:rsidR="00711212" w:rsidRPr="00066B4C">
        <w:rPr>
          <w:sz w:val="22"/>
          <w:szCs w:val="22"/>
        </w:rPr>
        <w:t>……………………………</w:t>
      </w:r>
      <w:proofErr w:type="spellEnd"/>
      <w:r w:rsidR="00711212" w:rsidRPr="00066B4C">
        <w:rPr>
          <w:sz w:val="22"/>
          <w:szCs w:val="22"/>
        </w:rPr>
        <w:t>...</w:t>
      </w:r>
      <w:proofErr w:type="spellStart"/>
      <w:r w:rsidR="00711212" w:rsidRPr="00066B4C">
        <w:rPr>
          <w:sz w:val="22"/>
          <w:szCs w:val="22"/>
        </w:rPr>
        <w:t>…………</w:t>
      </w:r>
      <w:proofErr w:type="spellEnd"/>
      <w:r w:rsidR="00711212" w:rsidRPr="00066B4C">
        <w:rPr>
          <w:sz w:val="22"/>
          <w:szCs w:val="22"/>
        </w:rPr>
        <w:t>... abilitato all’esercizio della professione in data</w:t>
      </w:r>
      <w:r w:rsidR="007E341C" w:rsidRPr="00066B4C">
        <w:rPr>
          <w:sz w:val="22"/>
          <w:szCs w:val="22"/>
        </w:rPr>
        <w:t xml:space="preserve"> </w:t>
      </w:r>
      <w:proofErr w:type="spellStart"/>
      <w:r w:rsidR="00711212" w:rsidRPr="00066B4C">
        <w:rPr>
          <w:sz w:val="22"/>
          <w:szCs w:val="22"/>
        </w:rPr>
        <w:t>…………………</w:t>
      </w:r>
      <w:proofErr w:type="spellEnd"/>
      <w:r w:rsidR="00711212" w:rsidRPr="00066B4C">
        <w:rPr>
          <w:sz w:val="22"/>
          <w:szCs w:val="22"/>
        </w:rPr>
        <w:t xml:space="preserve"> iscritto all’albo professionale dell’ordine di </w:t>
      </w:r>
      <w:proofErr w:type="spellStart"/>
      <w:r w:rsidR="00711212" w:rsidRPr="00066B4C">
        <w:rPr>
          <w:sz w:val="22"/>
          <w:szCs w:val="22"/>
        </w:rPr>
        <w:t>…………………………………</w:t>
      </w:r>
      <w:proofErr w:type="spellEnd"/>
      <w:r w:rsidR="00711212" w:rsidRPr="00066B4C">
        <w:rPr>
          <w:sz w:val="22"/>
          <w:szCs w:val="22"/>
        </w:rPr>
        <w:t xml:space="preserve">. al n </w:t>
      </w:r>
      <w:proofErr w:type="spellStart"/>
      <w:r w:rsidR="00711212" w:rsidRPr="00066B4C">
        <w:rPr>
          <w:sz w:val="22"/>
          <w:szCs w:val="22"/>
        </w:rPr>
        <w:t>……</w:t>
      </w:r>
      <w:proofErr w:type="spellEnd"/>
      <w:r w:rsidR="00711212" w:rsidRPr="00066B4C">
        <w:rPr>
          <w:sz w:val="22"/>
          <w:szCs w:val="22"/>
        </w:rPr>
        <w:t xml:space="preserve">. </w:t>
      </w:r>
      <w:proofErr w:type="spellStart"/>
      <w:r w:rsidR="00711212" w:rsidRPr="00066B4C">
        <w:rPr>
          <w:sz w:val="22"/>
          <w:szCs w:val="22"/>
        </w:rPr>
        <w:t>da……………………</w:t>
      </w:r>
      <w:proofErr w:type="spellEnd"/>
      <w:r w:rsidR="00711212" w:rsidRPr="00066B4C">
        <w:rPr>
          <w:sz w:val="22"/>
          <w:szCs w:val="22"/>
        </w:rPr>
        <w:t>;</w:t>
      </w:r>
    </w:p>
    <w:p w:rsidR="002B1E53" w:rsidRPr="00066B4C" w:rsidRDefault="002B1E53">
      <w:pPr>
        <w:pStyle w:val="Standard"/>
        <w:ind w:left="360"/>
        <w:jc w:val="both"/>
        <w:rPr>
          <w:sz w:val="22"/>
          <w:szCs w:val="22"/>
        </w:rPr>
      </w:pPr>
    </w:p>
    <w:p w:rsidR="002B1E53" w:rsidRPr="00066B4C" w:rsidRDefault="00711212">
      <w:pPr>
        <w:pStyle w:val="Standard"/>
        <w:ind w:left="360"/>
        <w:jc w:val="both"/>
        <w:rPr>
          <w:sz w:val="22"/>
          <w:szCs w:val="22"/>
        </w:rPr>
      </w:pPr>
      <w:r w:rsidRPr="00066B4C">
        <w:rPr>
          <w:sz w:val="22"/>
          <w:szCs w:val="22"/>
        </w:rPr>
        <w:t>di essere in possesso dei requisiti di cui all’articolo 3 del D.M. 2.12.2016, n. 263;</w:t>
      </w:r>
    </w:p>
    <w:p w:rsidR="00051AFB" w:rsidRPr="00066B4C" w:rsidRDefault="00051AFB" w:rsidP="00051AFB">
      <w:pPr>
        <w:pStyle w:val="Standard"/>
        <w:tabs>
          <w:tab w:val="decimal" w:pos="-1701"/>
        </w:tabs>
        <w:spacing w:before="120" w:after="120"/>
        <w:jc w:val="both"/>
        <w:rPr>
          <w:sz w:val="22"/>
          <w:szCs w:val="22"/>
        </w:rPr>
      </w:pPr>
    </w:p>
    <w:p w:rsidR="002B1E53" w:rsidRPr="00066B4C" w:rsidRDefault="00711212" w:rsidP="00051AFB">
      <w:pPr>
        <w:pStyle w:val="Standard"/>
        <w:numPr>
          <w:ilvl w:val="0"/>
          <w:numId w:val="45"/>
        </w:numPr>
        <w:tabs>
          <w:tab w:val="decimal" w:pos="-1701"/>
        </w:tabs>
        <w:spacing w:before="120" w:after="120"/>
        <w:jc w:val="both"/>
        <w:rPr>
          <w:b/>
          <w:bCs/>
          <w:i/>
          <w:iCs/>
          <w:sz w:val="22"/>
          <w:szCs w:val="22"/>
        </w:rPr>
      </w:pPr>
      <w:r w:rsidRPr="00066B4C">
        <w:rPr>
          <w:b/>
          <w:bCs/>
          <w:i/>
          <w:iCs/>
          <w:sz w:val="22"/>
          <w:szCs w:val="22"/>
        </w:rPr>
        <w:t>nel caso di cons</w:t>
      </w:r>
      <w:r w:rsidR="00ED295B" w:rsidRPr="00066B4C">
        <w:rPr>
          <w:b/>
          <w:bCs/>
          <w:i/>
          <w:iCs/>
          <w:sz w:val="22"/>
          <w:szCs w:val="22"/>
        </w:rPr>
        <w:t xml:space="preserve">orzi stabili, di cui all’art. 65, </w:t>
      </w:r>
      <w:proofErr w:type="spellStart"/>
      <w:r w:rsidR="00ED295B" w:rsidRPr="00066B4C">
        <w:rPr>
          <w:b/>
          <w:bCs/>
          <w:i/>
          <w:iCs/>
          <w:sz w:val="22"/>
          <w:szCs w:val="22"/>
        </w:rPr>
        <w:t>co</w:t>
      </w:r>
      <w:proofErr w:type="spellEnd"/>
      <w:r w:rsidR="00ED295B" w:rsidRPr="00066B4C">
        <w:rPr>
          <w:b/>
          <w:bCs/>
          <w:i/>
          <w:iCs/>
          <w:sz w:val="22"/>
          <w:szCs w:val="22"/>
        </w:rPr>
        <w:t xml:space="preserve">. 2, lett. d), del D. </w:t>
      </w:r>
      <w:proofErr w:type="spellStart"/>
      <w:r w:rsidR="00ED295B" w:rsidRPr="00066B4C">
        <w:rPr>
          <w:b/>
          <w:bCs/>
          <w:i/>
          <w:iCs/>
          <w:sz w:val="22"/>
          <w:szCs w:val="22"/>
        </w:rPr>
        <w:t>Lgs</w:t>
      </w:r>
      <w:proofErr w:type="spellEnd"/>
      <w:r w:rsidR="00ED295B" w:rsidRPr="00066B4C">
        <w:rPr>
          <w:b/>
          <w:bCs/>
          <w:i/>
          <w:iCs/>
          <w:sz w:val="22"/>
          <w:szCs w:val="22"/>
        </w:rPr>
        <w:t>. n. 36/2023</w:t>
      </w:r>
      <w:r w:rsidRPr="00066B4C">
        <w:rPr>
          <w:b/>
          <w:bCs/>
          <w:i/>
          <w:iCs/>
          <w:sz w:val="22"/>
          <w:szCs w:val="22"/>
        </w:rPr>
        <w:t xml:space="preserve"> </w:t>
      </w:r>
    </w:p>
    <w:p w:rsidR="002B1E53" w:rsidRPr="00066B4C" w:rsidRDefault="00711212" w:rsidP="007E341C">
      <w:pPr>
        <w:pStyle w:val="Standard"/>
        <w:ind w:left="360"/>
        <w:jc w:val="both"/>
        <w:rPr>
          <w:sz w:val="22"/>
          <w:szCs w:val="22"/>
        </w:rPr>
      </w:pPr>
      <w:r w:rsidRPr="00066B4C">
        <w:rPr>
          <w:sz w:val="22"/>
          <w:szCs w:val="22"/>
        </w:rPr>
        <w:t xml:space="preserve">che il consorzio è composto dalle seguenti società: </w:t>
      </w:r>
      <w:r w:rsidRPr="00066B4C">
        <w:rPr>
          <w:i/>
          <w:iCs/>
          <w:sz w:val="22"/>
          <w:szCs w:val="22"/>
        </w:rPr>
        <w:t>(indicare il tipo di società e la ragione sociale completa)</w:t>
      </w:r>
      <w:r w:rsidRPr="00066B4C">
        <w:rPr>
          <w:sz w:val="22"/>
          <w:szCs w:val="22"/>
        </w:rPr>
        <w:t>:</w:t>
      </w:r>
    </w:p>
    <w:p w:rsidR="007E341C" w:rsidRPr="00066B4C" w:rsidRDefault="007E341C" w:rsidP="007E341C">
      <w:pPr>
        <w:pStyle w:val="Standard"/>
        <w:tabs>
          <w:tab w:val="decimal" w:pos="-1134"/>
        </w:tabs>
        <w:spacing w:before="120" w:after="120"/>
        <w:jc w:val="both"/>
        <w:rPr>
          <w:sz w:val="22"/>
          <w:szCs w:val="22"/>
        </w:rPr>
      </w:pPr>
      <w:r w:rsidRPr="00066B4C">
        <w:rPr>
          <w:sz w:val="22"/>
          <w:szCs w:val="22"/>
        </w:rPr>
        <w:tab/>
        <w:t>_________________________________________________________________________________</w:t>
      </w:r>
    </w:p>
    <w:p w:rsidR="002B1E53" w:rsidRPr="00066B4C" w:rsidRDefault="00711212" w:rsidP="00BE3CA8">
      <w:pPr>
        <w:pStyle w:val="Standard"/>
        <w:numPr>
          <w:ilvl w:val="0"/>
          <w:numId w:val="26"/>
        </w:numPr>
        <w:ind w:left="708"/>
        <w:jc w:val="both"/>
        <w:rPr>
          <w:sz w:val="22"/>
          <w:szCs w:val="22"/>
        </w:rPr>
      </w:pPr>
      <w:r w:rsidRPr="00066B4C">
        <w:rPr>
          <w:sz w:val="22"/>
          <w:szCs w:val="22"/>
        </w:rPr>
        <w:t>che le società consorziate hanno stabilito di operare in modo congiunto;</w:t>
      </w:r>
    </w:p>
    <w:p w:rsidR="002B1E53" w:rsidRPr="00066B4C" w:rsidRDefault="002B1E53" w:rsidP="00BE3CA8">
      <w:pPr>
        <w:pStyle w:val="Standard"/>
        <w:ind w:left="708"/>
        <w:jc w:val="both"/>
        <w:rPr>
          <w:sz w:val="22"/>
          <w:szCs w:val="22"/>
        </w:rPr>
      </w:pPr>
    </w:p>
    <w:p w:rsidR="002B1E53" w:rsidRPr="00066B4C" w:rsidRDefault="00711212" w:rsidP="00BE3CA8">
      <w:pPr>
        <w:pStyle w:val="Standard"/>
        <w:numPr>
          <w:ilvl w:val="0"/>
          <w:numId w:val="26"/>
        </w:numPr>
        <w:ind w:left="708"/>
        <w:jc w:val="both"/>
        <w:rPr>
          <w:sz w:val="22"/>
          <w:szCs w:val="22"/>
        </w:rPr>
      </w:pPr>
      <w:r w:rsidRPr="00066B4C">
        <w:rPr>
          <w:sz w:val="22"/>
          <w:szCs w:val="22"/>
        </w:rPr>
        <w:t>che le società consorziate non fanno parte di altri consorzi stabili;</w:t>
      </w:r>
    </w:p>
    <w:p w:rsidR="002B1E53" w:rsidRPr="00066B4C" w:rsidRDefault="002B1E53">
      <w:pPr>
        <w:pStyle w:val="Standard"/>
        <w:jc w:val="both"/>
        <w:rPr>
          <w:b/>
          <w:bCs/>
          <w:i/>
          <w:iCs/>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consorzio non ancora costituito: </w:t>
      </w:r>
      <w:r w:rsidRPr="00066B4C">
        <w:rPr>
          <w:sz w:val="22"/>
          <w:szCs w:val="22"/>
        </w:rPr>
        <w:t>che in caso di aggiudicazione sarà conferito mandato speciale con rappresentanza o funzioni di capogruppo a ___________</w:t>
      </w:r>
      <w:r w:rsidR="007E341C" w:rsidRPr="00066B4C">
        <w:rPr>
          <w:sz w:val="22"/>
          <w:szCs w:val="22"/>
        </w:rPr>
        <w:t>_____________</w:t>
      </w:r>
      <w:r w:rsidRPr="00066B4C">
        <w:rPr>
          <w:sz w:val="22"/>
          <w:szCs w:val="22"/>
        </w:rPr>
        <w:t>_______________________________, e che si uniformerà alla disciplina vigente in materia di lavori pubblici con riguardo ai consorzi;</w:t>
      </w:r>
    </w:p>
    <w:p w:rsidR="002B1E53" w:rsidRPr="00066B4C" w:rsidRDefault="002B1E53">
      <w:pPr>
        <w:pStyle w:val="Standard"/>
        <w:jc w:val="both"/>
        <w:rPr>
          <w:sz w:val="22"/>
          <w:szCs w:val="22"/>
          <w:highlight w:val="yellow"/>
        </w:rPr>
      </w:pPr>
    </w:p>
    <w:p w:rsidR="00BE3CA8" w:rsidRDefault="00711212" w:rsidP="00BE3CA8">
      <w:pPr>
        <w:pStyle w:val="Standard"/>
        <w:numPr>
          <w:ilvl w:val="0"/>
          <w:numId w:val="45"/>
        </w:numPr>
        <w:jc w:val="both"/>
        <w:rPr>
          <w:b/>
          <w:bCs/>
          <w:i/>
          <w:iCs/>
          <w:sz w:val="22"/>
          <w:szCs w:val="22"/>
        </w:rPr>
      </w:pPr>
      <w:r w:rsidRPr="00066B4C">
        <w:rPr>
          <w:b/>
          <w:bCs/>
          <w:i/>
          <w:iCs/>
          <w:sz w:val="22"/>
          <w:szCs w:val="22"/>
        </w:rPr>
        <w:t>nel caso di raggruppamento temporaneo di pr</w:t>
      </w:r>
      <w:r w:rsidR="00ED295B" w:rsidRPr="00066B4C">
        <w:rPr>
          <w:b/>
          <w:bCs/>
          <w:i/>
          <w:iCs/>
          <w:sz w:val="22"/>
          <w:szCs w:val="22"/>
        </w:rPr>
        <w:t>ofessionisti, di cui all’art. 66</w:t>
      </w:r>
      <w:r w:rsidRPr="00066B4C">
        <w:rPr>
          <w:b/>
          <w:bCs/>
          <w:i/>
          <w:iCs/>
          <w:sz w:val="22"/>
          <w:szCs w:val="22"/>
        </w:rPr>
        <w:t xml:space="preserve">, </w:t>
      </w:r>
      <w:proofErr w:type="spellStart"/>
      <w:r w:rsidRPr="00066B4C">
        <w:rPr>
          <w:b/>
          <w:bCs/>
          <w:i/>
          <w:iCs/>
          <w:sz w:val="22"/>
          <w:szCs w:val="22"/>
        </w:rPr>
        <w:t>co</w:t>
      </w:r>
      <w:proofErr w:type="spellEnd"/>
      <w:r w:rsidRPr="00066B4C">
        <w:rPr>
          <w:b/>
          <w:bCs/>
          <w:i/>
          <w:iCs/>
          <w:sz w:val="22"/>
          <w:szCs w:val="22"/>
        </w:rPr>
        <w:t xml:space="preserve">. 1, </w:t>
      </w:r>
      <w:r w:rsidR="00ED295B" w:rsidRPr="00066B4C">
        <w:rPr>
          <w:b/>
          <w:bCs/>
          <w:i/>
          <w:iCs/>
          <w:sz w:val="22"/>
          <w:szCs w:val="22"/>
        </w:rPr>
        <w:t xml:space="preserve">, lettera f) del D. </w:t>
      </w:r>
      <w:proofErr w:type="spellStart"/>
      <w:r w:rsidR="00ED295B" w:rsidRPr="00066B4C">
        <w:rPr>
          <w:b/>
          <w:bCs/>
          <w:i/>
          <w:iCs/>
          <w:sz w:val="22"/>
          <w:szCs w:val="22"/>
        </w:rPr>
        <w:t>Lgs</w:t>
      </w:r>
      <w:proofErr w:type="spellEnd"/>
      <w:r w:rsidR="00ED295B" w:rsidRPr="00066B4C">
        <w:rPr>
          <w:b/>
          <w:bCs/>
          <w:i/>
          <w:iCs/>
          <w:sz w:val="22"/>
          <w:szCs w:val="22"/>
        </w:rPr>
        <w:t xml:space="preserve">. n. 36/2023 </w:t>
      </w:r>
    </w:p>
    <w:p w:rsidR="00BE3CA8" w:rsidRDefault="00BE3CA8" w:rsidP="00BE3CA8">
      <w:pPr>
        <w:pStyle w:val="Paragrafoelenco"/>
        <w:rPr>
          <w:sz w:val="22"/>
          <w:szCs w:val="22"/>
        </w:rPr>
      </w:pPr>
    </w:p>
    <w:p w:rsidR="002B1E53" w:rsidRPr="00BE3CA8" w:rsidRDefault="00711212" w:rsidP="00BE3CA8">
      <w:pPr>
        <w:pStyle w:val="Standard"/>
        <w:ind w:left="720"/>
        <w:jc w:val="both"/>
        <w:rPr>
          <w:b/>
          <w:bCs/>
          <w:i/>
          <w:iCs/>
          <w:sz w:val="22"/>
          <w:szCs w:val="22"/>
        </w:rPr>
      </w:pPr>
      <w:r w:rsidRPr="00BE3CA8">
        <w:rPr>
          <w:sz w:val="22"/>
          <w:szCs w:val="22"/>
        </w:rPr>
        <w:t>che i</w:t>
      </w:r>
      <w:r w:rsidR="00ED295B" w:rsidRPr="00BE3CA8">
        <w:rPr>
          <w:sz w:val="22"/>
          <w:szCs w:val="22"/>
        </w:rPr>
        <w:t xml:space="preserve">l raggruppamento temporaneo, </w:t>
      </w:r>
      <w:r w:rsidRPr="00BE3CA8">
        <w:rPr>
          <w:sz w:val="22"/>
          <w:szCs w:val="22"/>
        </w:rPr>
        <w:t>è composto dai seguenti soggetti (indicare la percentuale di partecipazione di ciascun componente):</w:t>
      </w:r>
    </w:p>
    <w:p w:rsidR="002B1E53" w:rsidRPr="00066B4C" w:rsidRDefault="002B1E53">
      <w:pPr>
        <w:pStyle w:val="Standard"/>
        <w:jc w:val="both"/>
        <w:rPr>
          <w:sz w:val="22"/>
          <w:szCs w:val="22"/>
        </w:rPr>
      </w:pPr>
    </w:p>
    <w:p w:rsidR="002B1E53" w:rsidRPr="00066B4C" w:rsidRDefault="00711212" w:rsidP="00BE3CA8">
      <w:pPr>
        <w:pStyle w:val="Standard"/>
        <w:spacing w:line="360" w:lineRule="auto"/>
        <w:ind w:left="708"/>
        <w:jc w:val="both"/>
        <w:rPr>
          <w:sz w:val="22"/>
          <w:szCs w:val="22"/>
        </w:rPr>
      </w:pPr>
      <w:r w:rsidRPr="00066B4C">
        <w:rPr>
          <w:sz w:val="22"/>
          <w:szCs w:val="22"/>
        </w:rPr>
        <w:t>capogruppo 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2B1E53">
      <w:pPr>
        <w:pStyle w:val="Standard"/>
        <w:jc w:val="both"/>
        <w:rPr>
          <w:sz w:val="22"/>
          <w:szCs w:val="22"/>
        </w:rPr>
      </w:pPr>
    </w:p>
    <w:p w:rsidR="002B1E53" w:rsidRPr="00066B4C" w:rsidRDefault="00711212" w:rsidP="00066B4C">
      <w:pPr>
        <w:pStyle w:val="Standard"/>
        <w:numPr>
          <w:ilvl w:val="0"/>
          <w:numId w:val="45"/>
        </w:numPr>
        <w:jc w:val="both"/>
        <w:rPr>
          <w:sz w:val="22"/>
          <w:szCs w:val="22"/>
        </w:rPr>
      </w:pPr>
      <w:r w:rsidRPr="00066B4C">
        <w:rPr>
          <w:sz w:val="22"/>
          <w:szCs w:val="22"/>
        </w:rPr>
        <w:t xml:space="preserve">che </w:t>
      </w:r>
      <w:r w:rsidRPr="00066B4C">
        <w:rPr>
          <w:b/>
          <w:sz w:val="22"/>
          <w:szCs w:val="22"/>
        </w:rPr>
        <w:t>il professionista abilitato all’esercizio della professione da meno di cinque anni</w:t>
      </w:r>
      <w:r w:rsidRPr="00066B4C">
        <w:rPr>
          <w:sz w:val="22"/>
          <w:szCs w:val="22"/>
        </w:rPr>
        <w:t xml:space="preserve"> decorrenti dalla data di pubblicazione dell’avviso di gara all’interno del raggruppamento è _______________________________________________________________________ iscritto all’ordine __________________________________________ della Provincia di ___________________________________ dal _____________________________ con numero ______________;</w:t>
      </w:r>
    </w:p>
    <w:p w:rsidR="002B1E53" w:rsidRPr="00066B4C" w:rsidRDefault="002B1E53">
      <w:pPr>
        <w:pStyle w:val="Standard"/>
        <w:jc w:val="both"/>
        <w:rPr>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raggruppamento già costituito: </w:t>
      </w:r>
      <w:r w:rsidRPr="00066B4C">
        <w:rPr>
          <w:sz w:val="22"/>
          <w:szCs w:val="22"/>
        </w:rPr>
        <w:t>che il raggruppamento temporaneo di professionisti è stato costituito con atto____________________________________________________________;</w:t>
      </w:r>
    </w:p>
    <w:p w:rsidR="002B1E53" w:rsidRPr="00066B4C" w:rsidRDefault="002B1E53">
      <w:pPr>
        <w:pStyle w:val="Standard"/>
        <w:jc w:val="both"/>
        <w:rPr>
          <w:b/>
          <w:bCs/>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raggruppamento non ancora costituito: </w:t>
      </w:r>
      <w:r w:rsidRPr="00066B4C">
        <w:rPr>
          <w:sz w:val="22"/>
          <w:szCs w:val="22"/>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2B1E53" w:rsidRPr="00066B4C" w:rsidRDefault="002B1E53">
      <w:pPr>
        <w:pStyle w:val="Standard"/>
        <w:jc w:val="both"/>
        <w:rPr>
          <w:sz w:val="22"/>
          <w:szCs w:val="22"/>
        </w:rPr>
      </w:pPr>
    </w:p>
    <w:p w:rsidR="002B1E53" w:rsidRPr="00066B4C" w:rsidRDefault="00711212" w:rsidP="00051AFB">
      <w:pPr>
        <w:pStyle w:val="Standard"/>
        <w:numPr>
          <w:ilvl w:val="0"/>
          <w:numId w:val="45"/>
        </w:numPr>
        <w:jc w:val="both"/>
        <w:rPr>
          <w:sz w:val="22"/>
          <w:szCs w:val="22"/>
        </w:rPr>
      </w:pPr>
      <w:r w:rsidRPr="00066B4C">
        <w:rPr>
          <w:sz w:val="22"/>
          <w:szCs w:val="22"/>
        </w:rPr>
        <w:t>che i professionisti che svolgeranno materialmente i servizi oggetto dell’appalto, sono i seguenti</w:t>
      </w:r>
    </w:p>
    <w:p w:rsidR="002B1E53" w:rsidRPr="00066B4C" w:rsidRDefault="00711212">
      <w:pPr>
        <w:pStyle w:val="Standard"/>
        <w:ind w:left="502"/>
        <w:jc w:val="both"/>
        <w:rPr>
          <w:sz w:val="22"/>
          <w:szCs w:val="22"/>
        </w:rPr>
      </w:pPr>
      <w:r w:rsidRPr="00066B4C">
        <w:rPr>
          <w:sz w:val="22"/>
          <w:szCs w:val="22"/>
        </w:rPr>
        <w:t>(</w:t>
      </w:r>
      <w:r w:rsidRPr="00066B4C">
        <w:rPr>
          <w:i/>
          <w:iCs/>
          <w:sz w:val="22"/>
          <w:szCs w:val="22"/>
        </w:rPr>
        <w:t>indicare i nominativi, le qualifiche professionali, la carica ricoperta, le date di nascita, la residenza</w:t>
      </w:r>
      <w:r w:rsidRPr="00066B4C">
        <w:rPr>
          <w:sz w:val="22"/>
          <w:szCs w:val="22"/>
        </w:rPr>
        <w:t>):</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lastRenderedPageBreak/>
        <w:t>_______________________________________________________________________;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firstLine="502"/>
        <w:jc w:val="both"/>
        <w:rPr>
          <w:sz w:val="22"/>
          <w:szCs w:val="22"/>
        </w:rPr>
      </w:pPr>
      <w:r w:rsidRPr="00066B4C">
        <w:rPr>
          <w:i/>
          <w:iCs/>
          <w:sz w:val="22"/>
          <w:szCs w:val="22"/>
        </w:rPr>
        <w:t>_______________________________________________________________________;</w:t>
      </w:r>
    </w:p>
    <w:p w:rsidR="002B1E53" w:rsidRPr="00066B4C" w:rsidRDefault="00711212" w:rsidP="00051AFB">
      <w:pPr>
        <w:pStyle w:val="Standard"/>
        <w:numPr>
          <w:ilvl w:val="0"/>
          <w:numId w:val="45"/>
        </w:numPr>
        <w:jc w:val="both"/>
        <w:rPr>
          <w:sz w:val="22"/>
          <w:szCs w:val="22"/>
        </w:rPr>
      </w:pPr>
      <w:r w:rsidRPr="00066B4C">
        <w:rPr>
          <w:sz w:val="22"/>
          <w:szCs w:val="22"/>
        </w:rPr>
        <w:t xml:space="preserve">che il professionista in possesso dei requisiti di cui al D. </w:t>
      </w:r>
      <w:proofErr w:type="spellStart"/>
      <w:r w:rsidRPr="00066B4C">
        <w:rPr>
          <w:sz w:val="22"/>
          <w:szCs w:val="22"/>
        </w:rPr>
        <w:t>Lgs</w:t>
      </w:r>
      <w:proofErr w:type="spellEnd"/>
      <w:r w:rsidRPr="00066B4C">
        <w:rPr>
          <w:sz w:val="22"/>
          <w:szCs w:val="22"/>
        </w:rPr>
        <w:t xml:space="preserve">. 9 aprile 2008 n. 81 (e </w:t>
      </w:r>
      <w:proofErr w:type="spellStart"/>
      <w:r w:rsidRPr="00066B4C">
        <w:rPr>
          <w:sz w:val="22"/>
          <w:szCs w:val="22"/>
        </w:rPr>
        <w:t>smi</w:t>
      </w:r>
      <w:proofErr w:type="spellEnd"/>
      <w:r w:rsidRPr="00066B4C">
        <w:rPr>
          <w:sz w:val="22"/>
          <w:szCs w:val="22"/>
        </w:rPr>
        <w:t xml:space="preserve">) per coordinatore della sicurezza in fase di </w:t>
      </w:r>
      <w:r w:rsidR="007E341C" w:rsidRPr="00066B4C">
        <w:rPr>
          <w:sz w:val="22"/>
          <w:szCs w:val="22"/>
        </w:rPr>
        <w:t>progettazione</w:t>
      </w:r>
      <w:r w:rsidRPr="00066B4C">
        <w:rPr>
          <w:sz w:val="22"/>
          <w:szCs w:val="22"/>
        </w:rPr>
        <w:t xml:space="preserve"> è:</w:t>
      </w:r>
    </w:p>
    <w:p w:rsidR="006E05C4" w:rsidRPr="00066B4C" w:rsidRDefault="00711212" w:rsidP="006E05C4">
      <w:pPr>
        <w:pStyle w:val="Standard"/>
        <w:spacing w:line="480" w:lineRule="auto"/>
        <w:ind w:left="142" w:firstLine="360"/>
        <w:jc w:val="both"/>
        <w:rPr>
          <w:i/>
          <w:iCs/>
          <w:sz w:val="22"/>
          <w:szCs w:val="22"/>
        </w:rPr>
      </w:pPr>
      <w:r w:rsidRPr="00066B4C">
        <w:rPr>
          <w:i/>
          <w:iCs/>
          <w:sz w:val="22"/>
          <w:szCs w:val="22"/>
        </w:rPr>
        <w:t>______________________________________________________________________;</w:t>
      </w:r>
    </w:p>
    <w:p w:rsidR="005617A7" w:rsidRPr="00066B4C" w:rsidRDefault="005617A7" w:rsidP="005617A7">
      <w:pPr>
        <w:pStyle w:val="Standard"/>
        <w:jc w:val="both"/>
        <w:rPr>
          <w:sz w:val="22"/>
          <w:szCs w:val="22"/>
        </w:rPr>
      </w:pPr>
    </w:p>
    <w:p w:rsidR="005617A7" w:rsidRDefault="005617A7" w:rsidP="007D5AAB">
      <w:pPr>
        <w:pStyle w:val="Standard"/>
        <w:spacing w:line="480" w:lineRule="auto"/>
        <w:ind w:left="502"/>
        <w:jc w:val="both"/>
        <w:rPr>
          <w:i/>
          <w:iCs/>
          <w:sz w:val="22"/>
          <w:szCs w:val="22"/>
        </w:rPr>
      </w:pPr>
      <w:r w:rsidRPr="00066B4C">
        <w:rPr>
          <w:i/>
          <w:iCs/>
          <w:sz w:val="22"/>
          <w:szCs w:val="22"/>
        </w:rPr>
        <w:t>______________________________________________________________________</w:t>
      </w:r>
    </w:p>
    <w:p w:rsidR="003C43BB" w:rsidRPr="003C43BB" w:rsidRDefault="003C43BB" w:rsidP="003C43BB">
      <w:pPr>
        <w:pStyle w:val="Standard"/>
        <w:spacing w:before="240" w:after="240" w:line="480" w:lineRule="auto"/>
        <w:ind w:left="505"/>
        <w:jc w:val="both"/>
        <w:rPr>
          <w:i/>
          <w:iCs/>
          <w:sz w:val="20"/>
          <w:szCs w:val="20"/>
        </w:rPr>
      </w:pPr>
      <w:r w:rsidRPr="0053705E">
        <w:rPr>
          <w:i/>
          <w:iCs/>
          <w:sz w:val="20"/>
          <w:szCs w:val="20"/>
        </w:rPr>
        <w:t>_______________________________________</w:t>
      </w:r>
      <w:r>
        <w:rPr>
          <w:i/>
          <w:iCs/>
          <w:sz w:val="20"/>
          <w:szCs w:val="20"/>
        </w:rPr>
        <w:t>_______________________________</w:t>
      </w:r>
    </w:p>
    <w:p w:rsidR="002B1E53" w:rsidRPr="00066B4C" w:rsidRDefault="00711212" w:rsidP="00051AFB">
      <w:pPr>
        <w:pStyle w:val="Standard"/>
        <w:numPr>
          <w:ilvl w:val="0"/>
          <w:numId w:val="45"/>
        </w:numPr>
        <w:jc w:val="both"/>
        <w:rPr>
          <w:sz w:val="22"/>
          <w:szCs w:val="22"/>
        </w:rPr>
      </w:pPr>
      <w:r w:rsidRPr="00066B4C">
        <w:rPr>
          <w:sz w:val="22"/>
          <w:szCs w:val="22"/>
        </w:rPr>
        <w:t>che i dati d’iscrizione all’Albo professionale dei professionisti elencati nei precedenti punti sono i seguenti (</w:t>
      </w:r>
      <w:r w:rsidRPr="00066B4C">
        <w:rPr>
          <w:i/>
          <w:iCs/>
          <w:sz w:val="22"/>
          <w:szCs w:val="22"/>
        </w:rPr>
        <w:t>indicare a fianco di ciascun nominativo, la data, il numero, la provincia d’iscrizione e le specializzazioni possedute</w:t>
      </w:r>
      <w:r w:rsidRPr="00066B4C">
        <w:rPr>
          <w:sz w:val="22"/>
          <w:szCs w:val="22"/>
        </w:rPr>
        <w:t>:</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360"/>
        <w:jc w:val="both"/>
        <w:rPr>
          <w:i/>
          <w:iCs/>
          <w:sz w:val="22"/>
          <w:szCs w:val="22"/>
        </w:rPr>
      </w:pPr>
      <w:r w:rsidRPr="00066B4C">
        <w:rPr>
          <w:i/>
          <w:iCs/>
          <w:sz w:val="22"/>
          <w:szCs w:val="22"/>
        </w:rPr>
        <w:t>_______________________________________________________________________;</w:t>
      </w:r>
    </w:p>
    <w:p w:rsidR="00EB58AE" w:rsidRPr="00066B4C" w:rsidRDefault="00EB58AE" w:rsidP="00EB58AE">
      <w:pPr>
        <w:pStyle w:val="Standard"/>
        <w:spacing w:line="480" w:lineRule="auto"/>
        <w:ind w:left="360"/>
        <w:jc w:val="both"/>
        <w:rPr>
          <w:i/>
          <w:iCs/>
          <w:sz w:val="22"/>
          <w:szCs w:val="22"/>
        </w:rPr>
      </w:pPr>
      <w:r w:rsidRPr="00066B4C">
        <w:rPr>
          <w:i/>
          <w:iCs/>
          <w:sz w:val="22"/>
          <w:szCs w:val="22"/>
        </w:rPr>
        <w:t>_______________________________________________________________________;</w:t>
      </w:r>
    </w:p>
    <w:p w:rsidR="00415342" w:rsidRPr="00075ED9" w:rsidRDefault="00415342" w:rsidP="00075ED9">
      <w:pPr>
        <w:pStyle w:val="Standard"/>
        <w:numPr>
          <w:ilvl w:val="0"/>
          <w:numId w:val="45"/>
        </w:numPr>
        <w:jc w:val="both"/>
        <w:rPr>
          <w:sz w:val="22"/>
          <w:szCs w:val="22"/>
        </w:rPr>
      </w:pPr>
      <w:r w:rsidRPr="00066B4C">
        <w:rPr>
          <w:sz w:val="22"/>
          <w:szCs w:val="22"/>
        </w:rPr>
        <w:t>ai sensi dell’articolo 47, comma 4, del D.L. 77/2021, nel caso in cui per l’esecuzione del presente contratto o per la realizzazione di attività ad esso connesse o strumentali debba procedere a nuove assunzioni, si impegna, a pena di esclusione, in caso di aggiudicazione del contratto, ad assicurare:</w:t>
      </w:r>
      <w:r w:rsidR="00075ED9">
        <w:rPr>
          <w:sz w:val="22"/>
          <w:szCs w:val="22"/>
        </w:rPr>
        <w:t xml:space="preserve"> </w:t>
      </w:r>
      <w:r w:rsidRPr="00075ED9">
        <w:rPr>
          <w:sz w:val="22"/>
          <w:szCs w:val="22"/>
        </w:rPr>
        <w:t>una quota pari al 30% per cento di occupazione giovanile;</w:t>
      </w:r>
    </w:p>
    <w:p w:rsidR="00075ED9" w:rsidRPr="00066B4C" w:rsidRDefault="00075ED9" w:rsidP="00075ED9">
      <w:pPr>
        <w:pStyle w:val="Corpodeltesto"/>
        <w:spacing w:before="149"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il prestatore del servizio di progettazione</w:t>
      </w:r>
    </w:p>
    <w:p w:rsidR="00075ED9" w:rsidRPr="00066B4C" w:rsidRDefault="00075ED9" w:rsidP="00075ED9">
      <w:pPr>
        <w:pStyle w:val="Corpodeltesto"/>
        <w:numPr>
          <w:ilvl w:val="0"/>
          <w:numId w:val="45"/>
        </w:numPr>
        <w:suppressAutoHyphens w:val="0"/>
        <w:autoSpaceDE w:val="0"/>
        <w:spacing w:after="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di essere in possesso dei requisiti di cui alla Parte V dell’Allegato II.12 del Codice indica</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do i dati richiesti nell’All.1 Modello istanza di partecipazione e dichiarazioni integrative;</w:t>
      </w:r>
    </w:p>
    <w:p w:rsidR="00075ED9" w:rsidRPr="00066B4C" w:rsidRDefault="00075ED9" w:rsidP="00075ED9">
      <w:pPr>
        <w:pStyle w:val="Corpodeltesto"/>
        <w:numPr>
          <w:ilvl w:val="0"/>
          <w:numId w:val="45"/>
        </w:numPr>
        <w:suppressAutoHyphens w:val="0"/>
        <w:autoSpaceDE w:val="0"/>
        <w:spacing w:after="0" w:line="288" w:lineRule="auto"/>
        <w:ind w:left="714"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di essere iscritto negli appositi albi professionali previsti per l’esercizio dell’attività oggetto di appalto;</w:t>
      </w:r>
    </w:p>
    <w:p w:rsidR="00075ED9" w:rsidRPr="00066B4C" w:rsidRDefault="00075ED9" w:rsidP="00075ED9">
      <w:pPr>
        <w:pStyle w:val="Corpodeltesto"/>
        <w:numPr>
          <w:ilvl w:val="0"/>
          <w:numId w:val="45"/>
        </w:numPr>
        <w:suppressAutoHyphens w:val="0"/>
        <w:autoSpaceDE w:val="0"/>
        <w:spacing w:after="0" w:line="288" w:lineRule="auto"/>
        <w:ind w:left="714"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indica, ai sensi dell’art. 39, comma 1, dell’Allegato II.12 del Codice e come richiesto dal Bando di gara, la presenza di un giovane professionista, laureato abilitato da meno di 5 anni all’esercizio della professione.</w:t>
      </w:r>
    </w:p>
    <w:p w:rsidR="00075ED9" w:rsidRPr="00066B4C" w:rsidRDefault="00075ED9" w:rsidP="00075ED9">
      <w:pPr>
        <w:pStyle w:val="Paragrafoelenco"/>
        <w:numPr>
          <w:ilvl w:val="0"/>
          <w:numId w:val="45"/>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dichiara di impegnarsi a rispettare le disposizioni contenute nei Criteri ambientali minimi di cui al D.M. 23 giugno 2022, n 256, GURI n. 183 del 06/08/2022 “Criteri ambientali minimi per affidame</w:t>
      </w:r>
      <w:r w:rsidRPr="00066B4C">
        <w:rPr>
          <w:sz w:val="22"/>
          <w:szCs w:val="22"/>
        </w:rPr>
        <w:t>n</w:t>
      </w:r>
      <w:r w:rsidRPr="00066B4C">
        <w:rPr>
          <w:sz w:val="22"/>
          <w:szCs w:val="22"/>
        </w:rPr>
        <w:t>to dei servizi di progettazione di interventi edilizi per affidamento dei lavori per interventi edilizi e per affidamento congiunto di progettazione e lavori per interventi edilizi e relativo allegato (</w:t>
      </w:r>
      <w:hyperlink r:id="rId12" w:history="1">
        <w:r w:rsidRPr="00066B4C">
          <w:rPr>
            <w:rStyle w:val="Collegamentoipertestuale"/>
            <w:sz w:val="22"/>
            <w:szCs w:val="22"/>
          </w:rPr>
          <w:t>https://www.mite.gov.it/pagina/i-criteri-ambinetali-minimi</w:t>
        </w:r>
      </w:hyperlink>
      <w:r w:rsidRPr="00066B4C">
        <w:rPr>
          <w:sz w:val="22"/>
          <w:szCs w:val="22"/>
        </w:rPr>
        <w:t>) nonché di rendere conforme la progett</w:t>
      </w:r>
      <w:r w:rsidRPr="00066B4C">
        <w:rPr>
          <w:sz w:val="22"/>
          <w:szCs w:val="22"/>
        </w:rPr>
        <w:t>a</w:t>
      </w:r>
      <w:r w:rsidRPr="00066B4C">
        <w:rPr>
          <w:sz w:val="22"/>
          <w:szCs w:val="22"/>
        </w:rPr>
        <w:t>zione ai vincoli del PNRR, tra cui il vincolo del DNSH secondo le indicazioni di cui alla Circolare del MEF n.32 del 30 dicembre 2021 con allegata la “Guida operativa per il rispetto del principio di non arrecare danno significativo all’ambiente (</w:t>
      </w:r>
      <w:proofErr w:type="spellStart"/>
      <w:r w:rsidRPr="00066B4C">
        <w:rPr>
          <w:sz w:val="22"/>
          <w:szCs w:val="22"/>
        </w:rPr>
        <w:t>c.d.DNSH</w:t>
      </w:r>
      <w:proofErr w:type="spellEnd"/>
      <w:r w:rsidRPr="00066B4C">
        <w:rPr>
          <w:sz w:val="22"/>
          <w:szCs w:val="22"/>
        </w:rPr>
        <w:t>)” aggiornata con successiva Circolare n.33 del 13 ottobre 2022;</w:t>
      </w:r>
    </w:p>
    <w:p w:rsidR="00075ED9" w:rsidRPr="00066B4C" w:rsidRDefault="00075ED9" w:rsidP="00075ED9">
      <w:pPr>
        <w:pStyle w:val="Standard"/>
        <w:ind w:left="1440"/>
        <w:jc w:val="both"/>
        <w:rPr>
          <w:sz w:val="22"/>
          <w:szCs w:val="22"/>
        </w:rPr>
      </w:pPr>
    </w:p>
    <w:p w:rsidR="002B1E53" w:rsidRPr="00066B4C" w:rsidRDefault="002B1E53">
      <w:pPr>
        <w:pStyle w:val="Standard"/>
        <w:jc w:val="center"/>
        <w:rPr>
          <w:b/>
          <w:sz w:val="22"/>
          <w:szCs w:val="22"/>
        </w:rPr>
      </w:pPr>
    </w:p>
    <w:p w:rsidR="002B1E53" w:rsidRPr="00066B4C" w:rsidRDefault="00711212">
      <w:pPr>
        <w:pStyle w:val="Standard"/>
        <w:jc w:val="center"/>
        <w:rPr>
          <w:b/>
          <w:sz w:val="22"/>
          <w:szCs w:val="22"/>
        </w:rPr>
      </w:pPr>
      <w:r w:rsidRPr="00066B4C">
        <w:rPr>
          <w:b/>
          <w:sz w:val="22"/>
          <w:szCs w:val="22"/>
        </w:rPr>
        <w:lastRenderedPageBreak/>
        <w:t>INFINE DICHIARA</w:t>
      </w:r>
    </w:p>
    <w:p w:rsidR="002B1E53" w:rsidRPr="00066B4C" w:rsidRDefault="002B1E53">
      <w:pPr>
        <w:pStyle w:val="Standard"/>
        <w:rPr>
          <w:b/>
          <w:sz w:val="22"/>
          <w:szCs w:val="22"/>
        </w:rPr>
      </w:pPr>
    </w:p>
    <w:p w:rsidR="002B1E53" w:rsidRPr="00066B4C" w:rsidRDefault="00711212" w:rsidP="00853A57">
      <w:pPr>
        <w:pStyle w:val="Standard"/>
        <w:numPr>
          <w:ilvl w:val="0"/>
          <w:numId w:val="31"/>
        </w:numPr>
        <w:jc w:val="both"/>
        <w:rPr>
          <w:iCs/>
          <w:sz w:val="22"/>
          <w:szCs w:val="22"/>
        </w:rPr>
      </w:pPr>
      <w:r w:rsidRPr="00066B4C">
        <w:rPr>
          <w:iCs/>
          <w:sz w:val="22"/>
          <w:szCs w:val="22"/>
        </w:rPr>
        <w:t xml:space="preserve">di impegnarsi a mantenere valida e vincolante la propria offerta per </w:t>
      </w:r>
      <w:r w:rsidR="00E74657" w:rsidRPr="00066B4C">
        <w:rPr>
          <w:iCs/>
          <w:sz w:val="22"/>
          <w:szCs w:val="22"/>
        </w:rPr>
        <w:t>180</w:t>
      </w:r>
      <w:r w:rsidRPr="00066B4C">
        <w:rPr>
          <w:iCs/>
          <w:sz w:val="22"/>
          <w:szCs w:val="22"/>
        </w:rPr>
        <w:t xml:space="preserve"> giorni consecutivi a decorrere dalla scadenza del termine per la presentazione delle offerte;</w:t>
      </w:r>
    </w:p>
    <w:p w:rsidR="002B1E53" w:rsidRPr="00066B4C" w:rsidRDefault="002B1E53">
      <w:pPr>
        <w:pStyle w:val="Standard"/>
        <w:ind w:left="360"/>
        <w:jc w:val="both"/>
        <w:rPr>
          <w:b/>
          <w:sz w:val="22"/>
          <w:szCs w:val="22"/>
        </w:rPr>
      </w:pPr>
    </w:p>
    <w:p w:rsidR="002B1E53" w:rsidRPr="00066B4C" w:rsidRDefault="00711212">
      <w:pPr>
        <w:pStyle w:val="Standard"/>
        <w:numPr>
          <w:ilvl w:val="0"/>
          <w:numId w:val="17"/>
        </w:numPr>
        <w:jc w:val="both"/>
        <w:rPr>
          <w:sz w:val="22"/>
          <w:szCs w:val="22"/>
        </w:rPr>
      </w:pPr>
      <w:r w:rsidRPr="00066B4C">
        <w:rPr>
          <w:iCs/>
          <w:sz w:val="22"/>
          <w:szCs w:val="22"/>
        </w:rPr>
        <w:t>di accettare, senza condizione o riserva alcuna, tutte le norme e disposizioni contenute nella documentazione di gara;</w:t>
      </w:r>
    </w:p>
    <w:p w:rsidR="002B1E53" w:rsidRPr="00066B4C" w:rsidRDefault="002B1E53">
      <w:pPr>
        <w:pStyle w:val="Paragrafoelenco"/>
        <w:rPr>
          <w:iCs/>
          <w:sz w:val="22"/>
          <w:szCs w:val="22"/>
        </w:rPr>
      </w:pPr>
    </w:p>
    <w:p w:rsidR="002B1E53" w:rsidRPr="00066B4C" w:rsidRDefault="00711212">
      <w:pPr>
        <w:pStyle w:val="Standard"/>
        <w:numPr>
          <w:ilvl w:val="0"/>
          <w:numId w:val="17"/>
        </w:numPr>
        <w:jc w:val="both"/>
        <w:rPr>
          <w:sz w:val="22"/>
          <w:szCs w:val="22"/>
        </w:rPr>
      </w:pPr>
      <w:r w:rsidRPr="00066B4C">
        <w:rPr>
          <w:iCs/>
          <w:sz w:val="22"/>
          <w:szCs w:val="22"/>
        </w:rPr>
        <w:t>di aver tenuto conto, nel predisporre l’offerta, degli obblighi relativi alle norme in materia di sicurezza sul lavoro</w:t>
      </w:r>
      <w:r w:rsidRPr="00066B4C">
        <w:rPr>
          <w:sz w:val="22"/>
          <w:szCs w:val="22"/>
        </w:rPr>
        <w:t>;</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iCs/>
          <w:sz w:val="22"/>
          <w:szCs w:val="22"/>
        </w:rPr>
      </w:pPr>
      <w:r w:rsidRPr="00066B4C">
        <w:rPr>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sz w:val="22"/>
          <w:szCs w:val="22"/>
        </w:rPr>
      </w:pPr>
      <w:r w:rsidRPr="00066B4C">
        <w:rPr>
          <w:color w:val="000000"/>
          <w:sz w:val="22"/>
          <w:szCs w:val="22"/>
        </w:rPr>
        <w:t xml:space="preserve">che le parti </w:t>
      </w:r>
      <w:r w:rsidR="006238BB" w:rsidRPr="00066B4C">
        <w:rPr>
          <w:color w:val="000000"/>
          <w:sz w:val="22"/>
          <w:szCs w:val="22"/>
        </w:rPr>
        <w:t xml:space="preserve">dell’appalto </w:t>
      </w:r>
      <w:r w:rsidRPr="00066B4C">
        <w:rPr>
          <w:color w:val="000000"/>
          <w:sz w:val="22"/>
          <w:szCs w:val="22"/>
        </w:rPr>
        <w:t xml:space="preserve">che intende subappaltare sono le seguenti: </w:t>
      </w:r>
      <w:proofErr w:type="spellStart"/>
      <w:r w:rsidRPr="00066B4C">
        <w:rPr>
          <w:color w:val="000000"/>
          <w:sz w:val="22"/>
          <w:szCs w:val="22"/>
        </w:rPr>
        <w:t>…………………</w:t>
      </w:r>
      <w:proofErr w:type="spellEnd"/>
      <w:r w:rsidRPr="00066B4C">
        <w:rPr>
          <w:color w:val="000000"/>
          <w:sz w:val="22"/>
          <w:szCs w:val="22"/>
        </w:rPr>
        <w:t>;</w:t>
      </w:r>
    </w:p>
    <w:p w:rsidR="002B1E53" w:rsidRPr="00066B4C" w:rsidRDefault="002B1E53">
      <w:pPr>
        <w:pStyle w:val="Paragrafoelenco"/>
        <w:rPr>
          <w:b/>
          <w:sz w:val="22"/>
          <w:szCs w:val="22"/>
        </w:rPr>
      </w:pPr>
    </w:p>
    <w:p w:rsidR="00580045" w:rsidRPr="00066B4C" w:rsidRDefault="005C71B1" w:rsidP="00580045">
      <w:pPr>
        <w:pStyle w:val="Standard"/>
        <w:numPr>
          <w:ilvl w:val="0"/>
          <w:numId w:val="17"/>
        </w:numPr>
        <w:jc w:val="both"/>
        <w:rPr>
          <w:color w:val="000000"/>
          <w:sz w:val="22"/>
          <w:szCs w:val="22"/>
        </w:rPr>
      </w:pPr>
      <w:r w:rsidRPr="00066B4C">
        <w:rPr>
          <w:color w:val="000000"/>
          <w:sz w:val="22"/>
          <w:szCs w:val="22"/>
        </w:rPr>
        <w:t>di aver preso</w:t>
      </w:r>
      <w:r w:rsidR="00580045" w:rsidRPr="00066B4C">
        <w:rPr>
          <w:color w:val="000000"/>
          <w:sz w:val="22"/>
          <w:szCs w:val="22"/>
        </w:rPr>
        <w:t xml:space="preserve"> autonomamente visione dei luoghi in cui deve essere eseguita la prestazione;</w:t>
      </w: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di impegnarsi ad uniformarsi, in caso di aggiudicazione, alla disciplina di cui agli articoli 17, comma 2 e 53, comma 3 del DPR 633/1972 e a comunicare alla stazione appaltante la nomina del proprio rappresentante fiscale, nelle forme di legge (</w:t>
      </w:r>
      <w:r w:rsidRPr="00066B4C">
        <w:rPr>
          <w:i/>
          <w:iCs/>
          <w:sz w:val="22"/>
          <w:szCs w:val="22"/>
        </w:rPr>
        <w:t>per operatori economici non residenti e privi di stabile organizzazione in Italia</w:t>
      </w:r>
      <w:r w:rsidRPr="00066B4C">
        <w:rPr>
          <w:iCs/>
          <w:sz w:val="22"/>
          <w:szCs w:val="22"/>
        </w:rPr>
        <w:t>);</w:t>
      </w:r>
    </w:p>
    <w:p w:rsidR="004C44AC" w:rsidRPr="00066B4C" w:rsidRDefault="004C44AC" w:rsidP="00075ED9">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rendersi disponibile ad avviare, anche prima della sottoscrizione del contratto e sotto riserva di legge, l’espletamento </w:t>
      </w:r>
      <w:r w:rsidR="007E341C" w:rsidRPr="00066B4C">
        <w:rPr>
          <w:iCs/>
          <w:sz w:val="22"/>
          <w:szCs w:val="22"/>
        </w:rPr>
        <w:t>del</w:t>
      </w:r>
      <w:r w:rsidRPr="00066B4C">
        <w:rPr>
          <w:iCs/>
          <w:sz w:val="22"/>
          <w:szCs w:val="22"/>
        </w:rPr>
        <w:t xml:space="preserve"> presente </w:t>
      </w:r>
      <w:r w:rsidR="007E341C" w:rsidRPr="00066B4C">
        <w:rPr>
          <w:iCs/>
          <w:sz w:val="22"/>
          <w:szCs w:val="22"/>
        </w:rPr>
        <w:t>appalto</w:t>
      </w:r>
      <w:r w:rsidRPr="00066B4C">
        <w:rPr>
          <w:iCs/>
          <w:sz w:val="22"/>
          <w:szCs w:val="22"/>
        </w:rPr>
        <w:t>;</w:t>
      </w:r>
    </w:p>
    <w:p w:rsidR="002B1E53" w:rsidRPr="00066B4C" w:rsidRDefault="002B1E53">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essere </w:t>
      </w:r>
      <w:r w:rsidRPr="00066B4C">
        <w:rPr>
          <w:b/>
          <w:i/>
          <w:iCs/>
          <w:sz w:val="22"/>
          <w:szCs w:val="22"/>
        </w:rPr>
        <w:t>oppure</w:t>
      </w:r>
      <w:r w:rsidRPr="00066B4C">
        <w:rPr>
          <w:iCs/>
          <w:sz w:val="22"/>
          <w:szCs w:val="22"/>
        </w:rPr>
        <w:t xml:space="preserve"> di non essere una micro, piccola o media impresa, come definita dall'articolo 2 dell'allegato alla Raccomandazione della Commissione europea 2003/361/CE del 6 maggio 2003 (</w:t>
      </w:r>
      <w:proofErr w:type="spellStart"/>
      <w:r w:rsidRPr="00066B4C">
        <w:rPr>
          <w:iCs/>
          <w:sz w:val="22"/>
          <w:szCs w:val="22"/>
        </w:rPr>
        <w:t>G.U.U.E.</w:t>
      </w:r>
      <w:proofErr w:type="spellEnd"/>
      <w:r w:rsidRPr="00066B4C">
        <w:rPr>
          <w:iCs/>
          <w:sz w:val="22"/>
          <w:szCs w:val="22"/>
        </w:rPr>
        <w:t xml:space="preserve"> n. L124 del 20 maggio 2003);</w:t>
      </w:r>
    </w:p>
    <w:p w:rsidR="002B1E53" w:rsidRPr="00066B4C" w:rsidRDefault="002B1E53">
      <w:pPr>
        <w:pStyle w:val="Standard"/>
        <w:autoSpaceDE/>
        <w:spacing w:before="60" w:after="60"/>
        <w:jc w:val="both"/>
        <w:rPr>
          <w:iCs/>
          <w:sz w:val="22"/>
          <w:szCs w:val="22"/>
        </w:rPr>
      </w:pPr>
    </w:p>
    <w:p w:rsidR="002B1E53" w:rsidRDefault="00711212" w:rsidP="00075ED9">
      <w:pPr>
        <w:pStyle w:val="Standard"/>
        <w:numPr>
          <w:ilvl w:val="0"/>
          <w:numId w:val="21"/>
        </w:numPr>
        <w:autoSpaceDE/>
        <w:spacing w:before="60" w:after="60"/>
        <w:jc w:val="both"/>
        <w:rPr>
          <w:sz w:val="22"/>
          <w:szCs w:val="22"/>
        </w:rPr>
      </w:pPr>
      <w:r w:rsidRPr="00066B4C">
        <w:rPr>
          <w:iCs/>
          <w:sz w:val="22"/>
          <w:szCs w:val="22"/>
        </w:rPr>
        <w:t>di adempiere, in caso di aggiudicazione, gli obblighi di tracciabilità dei flussi finanziari ai sensi della Legge 13 agosto 2010 n. 136;</w:t>
      </w:r>
    </w:p>
    <w:p w:rsidR="00075ED9" w:rsidRDefault="00075ED9" w:rsidP="00075ED9">
      <w:pPr>
        <w:pStyle w:val="Paragrafoelenco"/>
        <w:rPr>
          <w:sz w:val="22"/>
          <w:szCs w:val="22"/>
        </w:rPr>
      </w:pPr>
    </w:p>
    <w:p w:rsidR="00075ED9" w:rsidRPr="00075ED9" w:rsidRDefault="00075ED9" w:rsidP="000B5AB2">
      <w:pPr>
        <w:pStyle w:val="Standard"/>
        <w:autoSpaceDE/>
        <w:spacing w:before="60" w:after="60"/>
        <w:jc w:val="both"/>
        <w:rPr>
          <w:sz w:val="22"/>
          <w:szCs w:val="22"/>
        </w:rPr>
      </w:pPr>
    </w:p>
    <w:p w:rsidR="002B1E53" w:rsidRPr="00066B4C" w:rsidRDefault="00711212">
      <w:pPr>
        <w:pStyle w:val="Standard"/>
        <w:rPr>
          <w:sz w:val="22"/>
          <w:szCs w:val="22"/>
        </w:rPr>
      </w:pPr>
      <w:r w:rsidRPr="00066B4C">
        <w:rPr>
          <w:sz w:val="22"/>
          <w:szCs w:val="22"/>
        </w:rPr>
        <w:t>Data........................</w:t>
      </w:r>
    </w:p>
    <w:p w:rsidR="002B1E53" w:rsidRPr="00066B4C" w:rsidRDefault="002B1E53">
      <w:pPr>
        <w:pStyle w:val="Standard"/>
        <w:tabs>
          <w:tab w:val="decimal" w:pos="-992"/>
          <w:tab w:val="right" w:pos="1276"/>
        </w:tabs>
        <w:ind w:left="709" w:hanging="709"/>
        <w:jc w:val="center"/>
        <w:rPr>
          <w:b/>
          <w:bCs/>
          <w:sz w:val="22"/>
          <w:szCs w:val="22"/>
        </w:rPr>
      </w:pPr>
    </w:p>
    <w:p w:rsidR="002B1E53" w:rsidRPr="00066B4C" w:rsidRDefault="00711212">
      <w:pPr>
        <w:pStyle w:val="Standard"/>
        <w:tabs>
          <w:tab w:val="decimal" w:pos="-992"/>
          <w:tab w:val="right" w:pos="1276"/>
        </w:tabs>
        <w:ind w:left="709" w:hanging="709"/>
        <w:jc w:val="center"/>
        <w:rPr>
          <w:b/>
          <w:bCs/>
          <w:sz w:val="22"/>
          <w:szCs w:val="22"/>
        </w:rPr>
      </w:pPr>
      <w:r w:rsidRPr="00066B4C">
        <w:rPr>
          <w:b/>
          <w:bCs/>
          <w:sz w:val="22"/>
          <w:szCs w:val="22"/>
        </w:rPr>
        <w:t>Firmato digitalmente</w:t>
      </w:r>
    </w:p>
    <w:p w:rsidR="002B1E53" w:rsidRPr="00066B4C" w:rsidRDefault="00C0080F">
      <w:pPr>
        <w:pStyle w:val="Standard"/>
        <w:tabs>
          <w:tab w:val="decimal" w:pos="-992"/>
          <w:tab w:val="right" w:pos="1276"/>
        </w:tabs>
        <w:ind w:left="709" w:hanging="709"/>
        <w:jc w:val="center"/>
        <w:rPr>
          <w:b/>
          <w:bCs/>
          <w:sz w:val="22"/>
          <w:szCs w:val="22"/>
        </w:rPr>
      </w:pPr>
      <w:r w:rsidRPr="00066B4C">
        <w:rPr>
          <w:b/>
          <w:bCs/>
          <w:sz w:val="22"/>
          <w:szCs w:val="22"/>
        </w:rPr>
        <w:t>Il L</w:t>
      </w:r>
      <w:r w:rsidR="00711212" w:rsidRPr="00066B4C">
        <w:rPr>
          <w:b/>
          <w:bCs/>
          <w:sz w:val="22"/>
          <w:szCs w:val="22"/>
        </w:rPr>
        <w:t>egale rappresentante</w:t>
      </w:r>
    </w:p>
    <w:p w:rsidR="002B1E53" w:rsidRPr="00066B4C" w:rsidRDefault="00711212">
      <w:pPr>
        <w:pStyle w:val="Standard"/>
        <w:tabs>
          <w:tab w:val="decimal" w:pos="-992"/>
          <w:tab w:val="right" w:pos="1276"/>
        </w:tabs>
        <w:ind w:left="709" w:hanging="709"/>
        <w:jc w:val="center"/>
        <w:rPr>
          <w:b/>
          <w:bCs/>
          <w:sz w:val="22"/>
          <w:szCs w:val="22"/>
        </w:rPr>
      </w:pPr>
      <w:proofErr w:type="spellStart"/>
      <w:r w:rsidRPr="00066B4C">
        <w:rPr>
          <w:rFonts w:eastAsia="Verdana"/>
          <w:b/>
          <w:bCs/>
          <w:sz w:val="22"/>
          <w:szCs w:val="22"/>
        </w:rPr>
        <w:t>…………………………………………………</w:t>
      </w:r>
      <w:proofErr w:type="spellEnd"/>
      <w:r w:rsidRPr="00066B4C">
        <w:rPr>
          <w:b/>
          <w:bCs/>
          <w:sz w:val="22"/>
          <w:szCs w:val="22"/>
        </w:rPr>
        <w:t>.</w:t>
      </w:r>
    </w:p>
    <w:p w:rsidR="002B1E53" w:rsidRPr="00066B4C" w:rsidRDefault="002B1E53">
      <w:pPr>
        <w:pStyle w:val="Standard"/>
        <w:tabs>
          <w:tab w:val="left" w:pos="2410"/>
          <w:tab w:val="left" w:pos="6804"/>
          <w:tab w:val="left" w:pos="8364"/>
        </w:tabs>
        <w:ind w:left="567" w:hanging="567"/>
        <w:jc w:val="both"/>
        <w:rPr>
          <w:i/>
          <w:sz w:val="22"/>
          <w:szCs w:val="22"/>
        </w:rPr>
      </w:pPr>
    </w:p>
    <w:p w:rsidR="002B1E53" w:rsidRPr="007D5AAB" w:rsidRDefault="002B1E53">
      <w:pPr>
        <w:pStyle w:val="Corpodeltesto2"/>
        <w:widowControl w:val="0"/>
        <w:ind w:left="0"/>
        <w:rPr>
          <w:b/>
          <w:bCs/>
          <w:u w:val="single"/>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sectPr w:rsidR="00C0080F" w:rsidRPr="007D5AAB" w:rsidSect="007D214F">
      <w:footerReference w:type="default" r:id="rId13"/>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B49" w:rsidRDefault="00406B49" w:rsidP="002B1E53">
      <w:r>
        <w:separator/>
      </w:r>
    </w:p>
  </w:endnote>
  <w:endnote w:type="continuationSeparator" w:id="0">
    <w:p w:rsidR="00406B49" w:rsidRDefault="00406B49" w:rsidP="002B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68" w:rsidRDefault="009916C9">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1320pt;margin-top:.05pt;width:0;height:1.65pt;z-index:251660288;visibility:visible;mso-wrap-style:none;mso-position-horizontal:right;mso-position-horizontal-relative:margin" stroked="f">
          <v:textbox style="mso-rotate-with-shape:t;mso-fit-shape-to-text:t" inset="0,0,0,0">
            <w:txbxContent>
              <w:p w:rsidR="00464468" w:rsidRPr="00127150" w:rsidRDefault="009916C9">
                <w:pPr>
                  <w:pStyle w:val="Footer"/>
                  <w:rPr>
                    <w:sz w:val="20"/>
                    <w:szCs w:val="20"/>
                  </w:rPr>
                </w:pPr>
                <w:r w:rsidRPr="00127150">
                  <w:rPr>
                    <w:rStyle w:val="PageNumber"/>
                    <w:sz w:val="20"/>
                    <w:szCs w:val="20"/>
                  </w:rPr>
                  <w:fldChar w:fldCharType="begin"/>
                </w:r>
                <w:r w:rsidR="00464468" w:rsidRPr="00127150">
                  <w:rPr>
                    <w:rStyle w:val="PageNumber"/>
                    <w:sz w:val="20"/>
                    <w:szCs w:val="20"/>
                  </w:rPr>
                  <w:instrText xml:space="preserve"> PAGE </w:instrText>
                </w:r>
                <w:r w:rsidRPr="00127150">
                  <w:rPr>
                    <w:rStyle w:val="PageNumber"/>
                    <w:sz w:val="20"/>
                    <w:szCs w:val="20"/>
                  </w:rPr>
                  <w:fldChar w:fldCharType="separate"/>
                </w:r>
                <w:r w:rsidR="00FF07DE">
                  <w:rPr>
                    <w:rStyle w:val="PageNumber"/>
                    <w:noProof/>
                    <w:sz w:val="20"/>
                    <w:szCs w:val="20"/>
                  </w:rPr>
                  <w:t>4</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B49" w:rsidRDefault="00406B49" w:rsidP="002B1E53">
      <w:r w:rsidRPr="002B1E53">
        <w:rPr>
          <w:color w:val="000000"/>
        </w:rPr>
        <w:separator/>
      </w:r>
    </w:p>
  </w:footnote>
  <w:footnote w:type="continuationSeparator" w:id="0">
    <w:p w:rsidR="00406B49" w:rsidRDefault="00406B49"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60"/>
    <w:multiLevelType w:val="hybridMultilevel"/>
    <w:tmpl w:val="902C6C4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4B11DC5"/>
    <w:multiLevelType w:val="hybridMultilevel"/>
    <w:tmpl w:val="9D4A9382"/>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09F64AA3"/>
    <w:multiLevelType w:val="hybridMultilevel"/>
    <w:tmpl w:val="DADA9F2E"/>
    <w:lvl w:ilvl="0" w:tplc="246CAF54">
      <w:start w:val="1"/>
      <w:numFmt w:val="decimal"/>
      <w:lvlText w:val="%1)"/>
      <w:lvlJc w:val="left"/>
      <w:pPr>
        <w:ind w:left="360" w:hanging="360"/>
      </w:pPr>
      <w:rPr>
        <w:rFonts w:ascii="Times New Roman" w:eastAsia="Times New Roman" w:hAnsi="Times New Roman" w:cs="Times New Roman"/>
        <w:i w:val="0"/>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730661"/>
    <w:multiLevelType w:val="hybridMultilevel"/>
    <w:tmpl w:val="1CD6BECA"/>
    <w:lvl w:ilvl="0" w:tplc="AD5E7EB0">
      <w:start w:val="1"/>
      <w:numFmt w:val="decimal"/>
      <w:lvlText w:val="%1)"/>
      <w:lvlJc w:val="left"/>
      <w:pPr>
        <w:ind w:left="720" w:hanging="360"/>
      </w:pPr>
      <w:rPr>
        <w:rFonts w:hint="default"/>
      </w:rPr>
    </w:lvl>
    <w:lvl w:ilvl="1" w:tplc="1AB4ECE2">
      <w:numFmt w:val="bullet"/>
      <w:lvlText w:val="□"/>
      <w:lvlJc w:val="left"/>
      <w:pPr>
        <w:ind w:left="1440" w:hanging="360"/>
      </w:pPr>
      <w:rPr>
        <w:rFonts w:ascii="Georgia" w:eastAsia="Georgia" w:hAnsi="Georgia" w:cs="Georgia" w:hint="default"/>
        <w:w w:val="100"/>
        <w:sz w:val="22"/>
        <w:szCs w:val="22"/>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3D082D40"/>
    <w:multiLevelType w:val="multilevel"/>
    <w:tmpl w:val="34E80A7E"/>
    <w:lvl w:ilvl="0">
      <w:start w:val="19"/>
      <w:numFmt w:val="lowerLetter"/>
      <w:lvlText w:val="%1"/>
      <w:lvlJc w:val="left"/>
      <w:pPr>
        <w:ind w:left="862" w:hanging="511"/>
      </w:pPr>
      <w:rPr>
        <w:lang w:val="it-IT" w:eastAsia="en-US" w:bidi="ar-SA"/>
      </w:rPr>
    </w:lvl>
    <w:lvl w:ilvl="1">
      <w:start w:val="13"/>
      <w:numFmt w:val="lowerLetter"/>
      <w:lvlText w:val="%1.%2"/>
      <w:lvlJc w:val="left"/>
      <w:pPr>
        <w:ind w:left="862" w:hanging="511"/>
      </w:pPr>
      <w:rPr>
        <w:lang w:val="it-IT" w:eastAsia="en-US" w:bidi="ar-SA"/>
      </w:rPr>
    </w:lvl>
    <w:lvl w:ilvl="2">
      <w:start w:val="1"/>
      <w:numFmt w:val="lowerRoman"/>
      <w:lvlText w:val="%1.%2.%3."/>
      <w:lvlJc w:val="left"/>
      <w:pPr>
        <w:ind w:left="862" w:hanging="511"/>
      </w:pPr>
      <w:rPr>
        <w:rFonts w:ascii="Microsoft Sans Serif" w:eastAsia="Microsoft Sans Serif" w:hAnsi="Microsoft Sans Serif" w:cs="Microsoft Sans Serif" w:hint="default"/>
        <w:w w:val="85"/>
        <w:sz w:val="20"/>
        <w:szCs w:val="20"/>
        <w:lang w:val="it-IT" w:eastAsia="en-US" w:bidi="ar-SA"/>
      </w:rPr>
    </w:lvl>
    <w:lvl w:ilvl="3">
      <w:numFmt w:val="bullet"/>
      <w:lvlText w:val="-"/>
      <w:lvlJc w:val="left"/>
      <w:pPr>
        <w:ind w:left="1582" w:hanging="360"/>
      </w:pPr>
      <w:rPr>
        <w:rFonts w:ascii="Calibri" w:eastAsia="Calibri" w:hAnsi="Calibri" w:cs="Calibri" w:hint="default"/>
        <w:w w:val="101"/>
        <w:sz w:val="20"/>
        <w:szCs w:val="20"/>
        <w:lang w:val="it-IT" w:eastAsia="en-US" w:bidi="ar-SA"/>
      </w:rPr>
    </w:lvl>
    <w:lvl w:ilvl="4">
      <w:start w:val="1"/>
      <w:numFmt w:val="lowerRoman"/>
      <w:lvlText w:val="(%5)"/>
      <w:lvlJc w:val="left"/>
      <w:pPr>
        <w:ind w:left="4559" w:hanging="360"/>
      </w:pPr>
      <w:rPr>
        <w:rFonts w:ascii="Microsoft Sans Serif" w:eastAsia="Microsoft Sans Serif" w:hAnsi="Microsoft Sans Serif" w:cs="Microsoft Sans Serif" w:hint="default"/>
        <w:spacing w:val="-1"/>
        <w:w w:val="81"/>
        <w:sz w:val="20"/>
        <w:szCs w:val="20"/>
        <w:lang w:val="it-IT" w:eastAsia="en-US" w:bidi="ar-SA"/>
      </w:rPr>
    </w:lvl>
    <w:lvl w:ilvl="5">
      <w:numFmt w:val="bullet"/>
      <w:lvlText w:val="•"/>
      <w:lvlJc w:val="left"/>
      <w:pPr>
        <w:ind w:left="5552" w:hanging="360"/>
      </w:pPr>
      <w:rPr>
        <w:lang w:val="it-IT" w:eastAsia="en-US" w:bidi="ar-SA"/>
      </w:rPr>
    </w:lvl>
    <w:lvl w:ilvl="6">
      <w:numFmt w:val="bullet"/>
      <w:lvlText w:val="•"/>
      <w:lvlJc w:val="left"/>
      <w:pPr>
        <w:ind w:left="6546" w:hanging="360"/>
      </w:pPr>
      <w:rPr>
        <w:lang w:val="it-IT" w:eastAsia="en-US" w:bidi="ar-SA"/>
      </w:rPr>
    </w:lvl>
    <w:lvl w:ilvl="7">
      <w:numFmt w:val="bullet"/>
      <w:lvlText w:val="•"/>
      <w:lvlJc w:val="left"/>
      <w:pPr>
        <w:ind w:left="7539" w:hanging="360"/>
      </w:pPr>
      <w:rPr>
        <w:lang w:val="it-IT" w:eastAsia="en-US" w:bidi="ar-SA"/>
      </w:rPr>
    </w:lvl>
    <w:lvl w:ilvl="8">
      <w:numFmt w:val="bullet"/>
      <w:lvlText w:val="•"/>
      <w:lvlJc w:val="left"/>
      <w:pPr>
        <w:ind w:left="8532" w:hanging="360"/>
      </w:pPr>
      <w:rPr>
        <w:lang w:val="it-IT" w:eastAsia="en-US" w:bidi="ar-SA"/>
      </w:rPr>
    </w:lvl>
  </w:abstractNum>
  <w:abstractNum w:abstractNumId="18">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4">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82A0F79"/>
    <w:multiLevelType w:val="hybridMultilevel"/>
    <w:tmpl w:val="D0946AFC"/>
    <w:lvl w:ilvl="0" w:tplc="E74256E4">
      <w:start w:val="1"/>
      <w:numFmt w:val="decimal"/>
      <w:lvlText w:val="%1)"/>
      <w:lvlJc w:val="left"/>
      <w:pPr>
        <w:ind w:left="360" w:hanging="360"/>
      </w:pPr>
      <w:rPr>
        <w:rFonts w:ascii="Times New Roman" w:eastAsia="Times New Roman" w:hAnsi="Times New Roman" w:cs="Times New Roman"/>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8433A55"/>
    <w:multiLevelType w:val="hybridMultilevel"/>
    <w:tmpl w:val="2FFC2142"/>
    <w:lvl w:ilvl="0" w:tplc="04100011">
      <w:start w:val="47"/>
      <w:numFmt w:val="decimal"/>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6C665A8D"/>
    <w:multiLevelType w:val="hybridMultilevel"/>
    <w:tmpl w:val="1952A0B4"/>
    <w:lvl w:ilvl="0" w:tplc="379E2D88">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8">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7F5A7A8C"/>
    <w:multiLevelType w:val="hybridMultilevel"/>
    <w:tmpl w:val="54ACD28A"/>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33"/>
  </w:num>
  <w:num w:numId="4">
    <w:abstractNumId w:val="1"/>
  </w:num>
  <w:num w:numId="5">
    <w:abstractNumId w:val="14"/>
  </w:num>
  <w:num w:numId="6">
    <w:abstractNumId w:val="32"/>
  </w:num>
  <w:num w:numId="7">
    <w:abstractNumId w:val="10"/>
  </w:num>
  <w:num w:numId="8">
    <w:abstractNumId w:val="34"/>
  </w:num>
  <w:num w:numId="9">
    <w:abstractNumId w:val="37"/>
  </w:num>
  <w:num w:numId="10">
    <w:abstractNumId w:val="31"/>
  </w:num>
  <w:num w:numId="11">
    <w:abstractNumId w:val="26"/>
  </w:num>
  <w:num w:numId="12">
    <w:abstractNumId w:val="24"/>
  </w:num>
  <w:num w:numId="13">
    <w:abstractNumId w:val="22"/>
  </w:num>
  <w:num w:numId="14">
    <w:abstractNumId w:val="38"/>
  </w:num>
  <w:num w:numId="15">
    <w:abstractNumId w:val="20"/>
  </w:num>
  <w:num w:numId="16">
    <w:abstractNumId w:val="7"/>
  </w:num>
  <w:num w:numId="17">
    <w:abstractNumId w:val="21"/>
  </w:num>
  <w:num w:numId="18">
    <w:abstractNumId w:val="18"/>
  </w:num>
  <w:num w:numId="19">
    <w:abstractNumId w:val="8"/>
  </w:num>
  <w:num w:numId="20">
    <w:abstractNumId w:val="4"/>
  </w:num>
  <w:num w:numId="21">
    <w:abstractNumId w:val="36"/>
  </w:num>
  <w:num w:numId="22">
    <w:abstractNumId w:val="16"/>
  </w:num>
  <w:num w:numId="23">
    <w:abstractNumId w:val="2"/>
  </w:num>
  <w:num w:numId="24">
    <w:abstractNumId w:val="30"/>
  </w:num>
  <w:num w:numId="25">
    <w:abstractNumId w:val="6"/>
  </w:num>
  <w:num w:numId="26">
    <w:abstractNumId w:val="13"/>
  </w:num>
  <w:num w:numId="27">
    <w:abstractNumId w:val="23"/>
  </w:num>
  <w:num w:numId="28">
    <w:abstractNumId w:val="41"/>
  </w:num>
  <w:num w:numId="29">
    <w:abstractNumId w:val="33"/>
  </w:num>
  <w:num w:numId="30">
    <w:abstractNumId w:val="20"/>
  </w:num>
  <w:num w:numId="31">
    <w:abstractNumId w:val="21"/>
  </w:num>
  <w:num w:numId="32">
    <w:abstractNumId w:val="36"/>
  </w:num>
  <w:num w:numId="33">
    <w:abstractNumId w:val="23"/>
  </w:num>
  <w:num w:numId="34">
    <w:abstractNumId w:val="5"/>
  </w:num>
  <w:num w:numId="35">
    <w:abstractNumId w:val="39"/>
  </w:num>
  <w:num w:numId="36">
    <w:abstractNumId w:val="15"/>
  </w:num>
  <w:num w:numId="37">
    <w:abstractNumId w:val="12"/>
  </w:num>
  <w:num w:numId="38">
    <w:abstractNumId w:val="29"/>
  </w:num>
  <w:num w:numId="39">
    <w:abstractNumId w:val="40"/>
  </w:num>
  <w:num w:numId="40">
    <w:abstractNumId w:val="19"/>
  </w:num>
  <w:num w:numId="41">
    <w:abstractNumId w:val="0"/>
  </w:num>
  <w:num w:numId="42">
    <w:abstractNumId w:val="17"/>
  </w:num>
  <w:num w:numId="43">
    <w:abstractNumId w:val="9"/>
  </w:num>
  <w:num w:numId="44">
    <w:abstractNumId w:val="35"/>
  </w:num>
  <w:num w:numId="45">
    <w:abstractNumId w:val="28"/>
  </w:num>
  <w:num w:numId="46">
    <w:abstractNumId w:val="27"/>
  </w:num>
  <w:num w:numId="47">
    <w:abstractNumId w:val="3"/>
  </w:num>
  <w:num w:numId="48">
    <w:abstractNumId w:val="4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51AFB"/>
    <w:rsid w:val="0005391A"/>
    <w:rsid w:val="00066B4C"/>
    <w:rsid w:val="00070854"/>
    <w:rsid w:val="00075ED9"/>
    <w:rsid w:val="00082130"/>
    <w:rsid w:val="000A043B"/>
    <w:rsid w:val="000B5AB2"/>
    <w:rsid w:val="000B6711"/>
    <w:rsid w:val="000D2C97"/>
    <w:rsid w:val="000D6B8F"/>
    <w:rsid w:val="00102C70"/>
    <w:rsid w:val="0010574C"/>
    <w:rsid w:val="00117A80"/>
    <w:rsid w:val="00121F4F"/>
    <w:rsid w:val="00127150"/>
    <w:rsid w:val="00131398"/>
    <w:rsid w:val="00132E49"/>
    <w:rsid w:val="00145BCA"/>
    <w:rsid w:val="00153E7E"/>
    <w:rsid w:val="00155E37"/>
    <w:rsid w:val="0015604C"/>
    <w:rsid w:val="00181D67"/>
    <w:rsid w:val="001975BE"/>
    <w:rsid w:val="001D249B"/>
    <w:rsid w:val="001D445A"/>
    <w:rsid w:val="001F02A1"/>
    <w:rsid w:val="0020154D"/>
    <w:rsid w:val="00201786"/>
    <w:rsid w:val="0021092C"/>
    <w:rsid w:val="00236A4F"/>
    <w:rsid w:val="00247CA8"/>
    <w:rsid w:val="0026207C"/>
    <w:rsid w:val="0028078E"/>
    <w:rsid w:val="00280E85"/>
    <w:rsid w:val="00284C34"/>
    <w:rsid w:val="00284C4A"/>
    <w:rsid w:val="00290829"/>
    <w:rsid w:val="00292C07"/>
    <w:rsid w:val="002946C9"/>
    <w:rsid w:val="002B1E53"/>
    <w:rsid w:val="002C4F04"/>
    <w:rsid w:val="00331C2D"/>
    <w:rsid w:val="0033406D"/>
    <w:rsid w:val="00346B4C"/>
    <w:rsid w:val="00350402"/>
    <w:rsid w:val="00360591"/>
    <w:rsid w:val="00361AE3"/>
    <w:rsid w:val="0037437E"/>
    <w:rsid w:val="00387CCF"/>
    <w:rsid w:val="003A7373"/>
    <w:rsid w:val="003A777F"/>
    <w:rsid w:val="003B18F1"/>
    <w:rsid w:val="003B2B63"/>
    <w:rsid w:val="003B7C9F"/>
    <w:rsid w:val="003C1353"/>
    <w:rsid w:val="003C3C8F"/>
    <w:rsid w:val="003C43BB"/>
    <w:rsid w:val="003D1768"/>
    <w:rsid w:val="003F17AD"/>
    <w:rsid w:val="003F5441"/>
    <w:rsid w:val="00406B49"/>
    <w:rsid w:val="00415342"/>
    <w:rsid w:val="00460363"/>
    <w:rsid w:val="00464468"/>
    <w:rsid w:val="00471952"/>
    <w:rsid w:val="00475096"/>
    <w:rsid w:val="004A217C"/>
    <w:rsid w:val="004A3F61"/>
    <w:rsid w:val="004C44AC"/>
    <w:rsid w:val="004C52A4"/>
    <w:rsid w:val="004C75F8"/>
    <w:rsid w:val="004E3988"/>
    <w:rsid w:val="004F5C0F"/>
    <w:rsid w:val="005019BB"/>
    <w:rsid w:val="00502967"/>
    <w:rsid w:val="00521566"/>
    <w:rsid w:val="00526106"/>
    <w:rsid w:val="0053705E"/>
    <w:rsid w:val="00545A12"/>
    <w:rsid w:val="005617A7"/>
    <w:rsid w:val="0057459F"/>
    <w:rsid w:val="00580045"/>
    <w:rsid w:val="0059714D"/>
    <w:rsid w:val="005A1465"/>
    <w:rsid w:val="005B5D31"/>
    <w:rsid w:val="005C4872"/>
    <w:rsid w:val="005C71B1"/>
    <w:rsid w:val="005C7A2C"/>
    <w:rsid w:val="005E5074"/>
    <w:rsid w:val="006130B6"/>
    <w:rsid w:val="006238BB"/>
    <w:rsid w:val="0063000F"/>
    <w:rsid w:val="00633392"/>
    <w:rsid w:val="006368A3"/>
    <w:rsid w:val="00672949"/>
    <w:rsid w:val="006C4ABF"/>
    <w:rsid w:val="006E05C4"/>
    <w:rsid w:val="006E34B0"/>
    <w:rsid w:val="006E4C05"/>
    <w:rsid w:val="006F00EF"/>
    <w:rsid w:val="006F2F51"/>
    <w:rsid w:val="007035EF"/>
    <w:rsid w:val="00703B37"/>
    <w:rsid w:val="007108C1"/>
    <w:rsid w:val="00711212"/>
    <w:rsid w:val="00713134"/>
    <w:rsid w:val="007326AD"/>
    <w:rsid w:val="007477D8"/>
    <w:rsid w:val="00760668"/>
    <w:rsid w:val="007745AA"/>
    <w:rsid w:val="00776121"/>
    <w:rsid w:val="00780DF2"/>
    <w:rsid w:val="00786CDA"/>
    <w:rsid w:val="00787EBD"/>
    <w:rsid w:val="007A16CC"/>
    <w:rsid w:val="007C12AF"/>
    <w:rsid w:val="007C2BD7"/>
    <w:rsid w:val="007C5EDC"/>
    <w:rsid w:val="007D214F"/>
    <w:rsid w:val="007D5AAB"/>
    <w:rsid w:val="007E341C"/>
    <w:rsid w:val="007E69E9"/>
    <w:rsid w:val="008233BA"/>
    <w:rsid w:val="0083313C"/>
    <w:rsid w:val="008344B9"/>
    <w:rsid w:val="0084034F"/>
    <w:rsid w:val="00842D55"/>
    <w:rsid w:val="00846F6F"/>
    <w:rsid w:val="00853A57"/>
    <w:rsid w:val="00857CD7"/>
    <w:rsid w:val="0088334E"/>
    <w:rsid w:val="008A2886"/>
    <w:rsid w:val="008B147D"/>
    <w:rsid w:val="008B1E25"/>
    <w:rsid w:val="008B36B9"/>
    <w:rsid w:val="008B6867"/>
    <w:rsid w:val="008C11E8"/>
    <w:rsid w:val="008D1665"/>
    <w:rsid w:val="008D2DB0"/>
    <w:rsid w:val="008E7C47"/>
    <w:rsid w:val="00902FBA"/>
    <w:rsid w:val="00906E1F"/>
    <w:rsid w:val="00920EEA"/>
    <w:rsid w:val="0095513A"/>
    <w:rsid w:val="00975950"/>
    <w:rsid w:val="009870F9"/>
    <w:rsid w:val="009916C9"/>
    <w:rsid w:val="009A76BD"/>
    <w:rsid w:val="009C13AB"/>
    <w:rsid w:val="009C383F"/>
    <w:rsid w:val="009D7FEA"/>
    <w:rsid w:val="00A064DE"/>
    <w:rsid w:val="00A37157"/>
    <w:rsid w:val="00A5105B"/>
    <w:rsid w:val="00A530C5"/>
    <w:rsid w:val="00A90A4A"/>
    <w:rsid w:val="00A93771"/>
    <w:rsid w:val="00AA0C36"/>
    <w:rsid w:val="00AC067F"/>
    <w:rsid w:val="00AD6B34"/>
    <w:rsid w:val="00AF0339"/>
    <w:rsid w:val="00AF0941"/>
    <w:rsid w:val="00AF19BE"/>
    <w:rsid w:val="00AF668B"/>
    <w:rsid w:val="00B404D6"/>
    <w:rsid w:val="00B514F2"/>
    <w:rsid w:val="00B55A4F"/>
    <w:rsid w:val="00B62DF7"/>
    <w:rsid w:val="00B8592C"/>
    <w:rsid w:val="00B9511A"/>
    <w:rsid w:val="00BA4B71"/>
    <w:rsid w:val="00BD6D46"/>
    <w:rsid w:val="00BE2887"/>
    <w:rsid w:val="00BE3CA8"/>
    <w:rsid w:val="00BF35A1"/>
    <w:rsid w:val="00C0080F"/>
    <w:rsid w:val="00C22075"/>
    <w:rsid w:val="00C32AD8"/>
    <w:rsid w:val="00C331E4"/>
    <w:rsid w:val="00C72E1C"/>
    <w:rsid w:val="00C77232"/>
    <w:rsid w:val="00C83C46"/>
    <w:rsid w:val="00C94724"/>
    <w:rsid w:val="00CA44A8"/>
    <w:rsid w:val="00CC0A38"/>
    <w:rsid w:val="00CC5016"/>
    <w:rsid w:val="00CC6E41"/>
    <w:rsid w:val="00CD4552"/>
    <w:rsid w:val="00CF430D"/>
    <w:rsid w:val="00D2411B"/>
    <w:rsid w:val="00D30091"/>
    <w:rsid w:val="00D359FE"/>
    <w:rsid w:val="00D64B55"/>
    <w:rsid w:val="00D656FC"/>
    <w:rsid w:val="00D83F53"/>
    <w:rsid w:val="00D85BC5"/>
    <w:rsid w:val="00DB1443"/>
    <w:rsid w:val="00DB69B4"/>
    <w:rsid w:val="00DB7FE5"/>
    <w:rsid w:val="00E11659"/>
    <w:rsid w:val="00E16BC3"/>
    <w:rsid w:val="00E43BC2"/>
    <w:rsid w:val="00E54D04"/>
    <w:rsid w:val="00E74657"/>
    <w:rsid w:val="00E801BA"/>
    <w:rsid w:val="00E93C67"/>
    <w:rsid w:val="00EB433D"/>
    <w:rsid w:val="00EB58AE"/>
    <w:rsid w:val="00ED295B"/>
    <w:rsid w:val="00ED4ECD"/>
    <w:rsid w:val="00ED5098"/>
    <w:rsid w:val="00EE585E"/>
    <w:rsid w:val="00EF682E"/>
    <w:rsid w:val="00F06368"/>
    <w:rsid w:val="00F23DC3"/>
    <w:rsid w:val="00F3060F"/>
    <w:rsid w:val="00F309DA"/>
    <w:rsid w:val="00F43276"/>
    <w:rsid w:val="00F46A0D"/>
    <w:rsid w:val="00F76F20"/>
    <w:rsid w:val="00F96466"/>
    <w:rsid w:val="00FD0F23"/>
    <w:rsid w:val="00FF07DE"/>
    <w:rsid w:val="00FF23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1"/>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 w:type="paragraph" w:styleId="Titolo">
    <w:name w:val="Title"/>
    <w:basedOn w:val="Normale"/>
    <w:link w:val="TitoloCarattere"/>
    <w:uiPriority w:val="1"/>
    <w:qFormat/>
    <w:rsid w:val="0083313C"/>
    <w:pPr>
      <w:suppressAutoHyphens w:val="0"/>
      <w:autoSpaceDE w:val="0"/>
      <w:spacing w:before="89"/>
      <w:ind w:left="3869" w:right="2544" w:hanging="646"/>
      <w:textAlignment w:val="auto"/>
    </w:pPr>
    <w:rPr>
      <w:rFonts w:ascii="Times New Roman" w:eastAsia="Times New Roman" w:hAnsi="Times New Roman" w:cs="Times New Roman"/>
      <w:b/>
      <w:bCs/>
      <w:kern w:val="0"/>
      <w:sz w:val="28"/>
      <w:szCs w:val="28"/>
      <w:lang w:eastAsia="en-US" w:bidi="ar-SA"/>
    </w:rPr>
  </w:style>
  <w:style w:type="character" w:customStyle="1" w:styleId="TitoloCarattere">
    <w:name w:val="Titolo Carattere"/>
    <w:basedOn w:val="Carpredefinitoparagrafo"/>
    <w:link w:val="Titolo"/>
    <w:uiPriority w:val="1"/>
    <w:rsid w:val="0083313C"/>
    <w:rPr>
      <w:rFonts w:ascii="Times New Roman" w:eastAsia="Times New Roman" w:hAnsi="Times New Roman" w:cs="Times New Roman"/>
      <w:b/>
      <w:bCs/>
      <w:kern w:val="0"/>
      <w:sz w:val="28"/>
      <w:szCs w:val="28"/>
      <w:lang w:eastAsia="en-US" w:bidi="ar-SA"/>
    </w:rPr>
  </w:style>
  <w:style w:type="paragraph" w:styleId="NormaleWeb">
    <w:name w:val="Normal (Web)"/>
    <w:basedOn w:val="Normale"/>
    <w:uiPriority w:val="99"/>
    <w:unhideWhenUsed/>
    <w:rsid w:val="00117A8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738332946">
      <w:bodyDiv w:val="1"/>
      <w:marLeft w:val="0"/>
      <w:marRight w:val="0"/>
      <w:marTop w:val="0"/>
      <w:marBottom w:val="0"/>
      <w:divBdr>
        <w:top w:val="none" w:sz="0" w:space="0" w:color="auto"/>
        <w:left w:val="none" w:sz="0" w:space="0" w:color="auto"/>
        <w:bottom w:val="none" w:sz="0" w:space="0" w:color="auto"/>
        <w:right w:val="none" w:sz="0" w:space="0" w:color="auto"/>
      </w:divBdr>
      <w:divsChild>
        <w:div w:id="72668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te.gov.it/pagina/i-criteri-ambinetali-mini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vincia.benevento.it/amministrazione-trasparente/disposizioni-generali/atti-generali/codice-disciplinare-e-codice-di-condotta/codice-di-condot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settiegatti.eu/info/norme/statali/2001_0231.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CBC83-F835-4CB5-A42F-AC66DBCC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5048</Words>
  <Characters>28776</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33757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Augusto Travaglione</cp:lastModifiedBy>
  <cp:revision>143</cp:revision>
  <cp:lastPrinted>2023-12-14T10:51:00Z</cp:lastPrinted>
  <dcterms:created xsi:type="dcterms:W3CDTF">2023-06-28T15:40:00Z</dcterms:created>
  <dcterms:modified xsi:type="dcterms:W3CDTF">2023-12-14T16:57:00Z</dcterms:modified>
</cp:coreProperties>
</file>